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DE119" w14:textId="3EBAB867" w:rsidR="00374C5A" w:rsidRDefault="006D6BEE">
      <w:r w:rsidRPr="00D81DBD">
        <w:rPr>
          <w:rFonts w:asciiTheme="minorHAnsi" w:hAnsiTheme="minorHAnsi" w:cstheme="minorHAnsi"/>
          <w:noProof/>
          <w:color w:val="E77D70"/>
          <w:kern w:val="24"/>
          <w:sz w:val="4"/>
          <w:szCs w:val="4"/>
        </w:rPr>
        <mc:AlternateContent>
          <mc:Choice Requires="wps">
            <w:drawing>
              <wp:anchor distT="0" distB="0" distL="114300" distR="114300" simplePos="0" relativeHeight="251658240" behindDoc="0" locked="0" layoutInCell="1" allowOverlap="1" wp14:anchorId="508C1BC4" wp14:editId="5A227045">
                <wp:simplePos x="0" y="0"/>
                <wp:positionH relativeFrom="margin">
                  <wp:posOffset>24765</wp:posOffset>
                </wp:positionH>
                <wp:positionV relativeFrom="paragraph">
                  <wp:posOffset>-184785</wp:posOffset>
                </wp:positionV>
                <wp:extent cx="6486525" cy="520700"/>
                <wp:effectExtent l="0" t="0" r="9525" b="0"/>
                <wp:wrapNone/>
                <wp:docPr id="11" name="Text Box 11"/>
                <wp:cNvGraphicFramePr/>
                <a:graphic xmlns:a="http://schemas.openxmlformats.org/drawingml/2006/main">
                  <a:graphicData uri="http://schemas.microsoft.com/office/word/2010/wordprocessingShape">
                    <wps:wsp>
                      <wps:cNvSpPr txBox="1"/>
                      <wps:spPr>
                        <a:xfrm>
                          <a:off x="0" y="0"/>
                          <a:ext cx="6486525" cy="520700"/>
                        </a:xfrm>
                        <a:prstGeom prst="rect">
                          <a:avLst/>
                        </a:prstGeom>
                        <a:solidFill>
                          <a:srgbClr val="E77D70"/>
                        </a:solidFill>
                        <a:ln w="6350">
                          <a:noFill/>
                        </a:ln>
                      </wps:spPr>
                      <wps:txbx>
                        <w:txbxContent>
                          <w:p w14:paraId="40D52018" w14:textId="3AF3EE7D" w:rsidR="00E3712A" w:rsidRPr="006D6BEE" w:rsidRDefault="00E3712A" w:rsidP="006A19F0">
                            <w:pPr>
                              <w:jc w:val="center"/>
                              <w:rPr>
                                <w:rFonts w:asciiTheme="minorHAnsi" w:hAnsiTheme="minorHAnsi" w:cstheme="minorHAnsi"/>
                                <w:color w:val="FFFFFF" w:themeColor="background1"/>
                                <w:sz w:val="44"/>
                                <w:szCs w:val="44"/>
                              </w:rPr>
                            </w:pPr>
                            <w:bookmarkStart w:id="0" w:name="Introduction"/>
                            <w:bookmarkEnd w:id="0"/>
                            <w:r w:rsidRPr="00E3712A">
                              <w:rPr>
                                <w:rFonts w:asciiTheme="minorHAnsi" w:hAnsiTheme="minorHAnsi" w:cstheme="minorHAnsi"/>
                                <w:color w:val="FFFFFF" w:themeColor="background1"/>
                                <w:sz w:val="44"/>
                                <w:szCs w:val="44"/>
                              </w:rPr>
                              <w:t>Extension Requests for Candidates (CR11)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8C1BC4" id="_x0000_t202" coordsize="21600,21600" o:spt="202" path="m,l,21600r21600,l21600,xe">
                <v:stroke joinstyle="miter"/>
                <v:path gradientshapeok="t" o:connecttype="rect"/>
              </v:shapetype>
              <v:shape id="Text Box 11" o:spid="_x0000_s1026" type="#_x0000_t202" style="position:absolute;margin-left:1.95pt;margin-top:-14.55pt;width:510.75pt;height:4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" fillcolor="#e77d70" stroked="f" strokeweight=".5pt">
                <v:textbox>
                  <w:txbxContent>
                    <w:p w14:paraId="40D52018" w14:textId="3AF3EE7D" w:rsidR="00E3712A" w:rsidRPr="006D6BEE" w:rsidRDefault="00E3712A" w:rsidP="006A19F0">
                      <w:pPr>
                        <w:jc w:val="center"/>
                        <w:rPr>
                          <w:rFonts w:asciiTheme="minorHAnsi" w:hAnsiTheme="minorHAnsi" w:cstheme="minorHAnsi"/>
                          <w:color w:val="FFFFFF" w:themeColor="background1"/>
                          <w:sz w:val="44"/>
                          <w:szCs w:val="44"/>
                        </w:rPr>
                      </w:pPr>
                      <w:bookmarkStart w:id="1" w:name="Introduction"/>
                      <w:bookmarkEnd w:id="1"/>
                      <w:r w:rsidRPr="00E3712A">
                        <w:rPr>
                          <w:rFonts w:asciiTheme="minorHAnsi" w:hAnsiTheme="minorHAnsi" w:cstheme="minorHAnsi"/>
                          <w:color w:val="FFFFFF" w:themeColor="background1"/>
                          <w:sz w:val="44"/>
                          <w:szCs w:val="44"/>
                        </w:rPr>
                        <w:t>Extension Requests for Candidates (CR11)</w:t>
                      </w:r>
                    </w:p>
                  </w:txbxContent>
                </v:textbox>
                <w10:wrap anchorx="margin"/>
              </v:shape>
            </w:pict>
          </mc:Fallback>
        </mc:AlternateContent>
      </w:r>
    </w:p>
    <w:p w14:paraId="1C411439" w14:textId="07B18928" w:rsidR="006D6BEE" w:rsidRPr="006D6BEE" w:rsidRDefault="006D6BEE" w:rsidP="006D6BEE"/>
    <w:p w14:paraId="05E361FF" w14:textId="77777777" w:rsidR="00F63077" w:rsidRDefault="00F63077" w:rsidP="2113DC5F">
      <w:pPr>
        <w:jc w:val="both"/>
        <w:rPr>
          <w:rFonts w:asciiTheme="minorHAnsi" w:hAnsiTheme="minorHAnsi" w:cstheme="minorHAnsi"/>
          <w:bCs/>
          <w:color w:val="3E3E3E" w:themeColor="background2" w:themeShade="40"/>
        </w:rPr>
      </w:pPr>
    </w:p>
    <w:p w14:paraId="3CFB7EB6" w14:textId="435F2F42" w:rsidR="002D2C43" w:rsidRDefault="75B66605" w:rsidP="29C2DDD6">
      <w:pPr>
        <w:jc w:val="both"/>
        <w:rPr>
          <w:rFonts w:asciiTheme="minorHAnsi" w:hAnsiTheme="minorHAnsi" w:cstheme="minorBidi"/>
          <w:color w:val="3E3E3E" w:themeColor="background2" w:themeShade="40"/>
        </w:rPr>
      </w:pPr>
      <w:r w:rsidRPr="29C2DDD6">
        <w:rPr>
          <w:rFonts w:asciiTheme="minorHAnsi" w:hAnsiTheme="minorHAnsi" w:cstheme="minorBidi"/>
          <w:color w:val="3E3E3E" w:themeColor="background2" w:themeShade="40"/>
        </w:rPr>
        <w:t>C</w:t>
      </w:r>
      <w:r w:rsidR="00DE406F" w:rsidRPr="29C2DDD6">
        <w:rPr>
          <w:rFonts w:asciiTheme="minorHAnsi" w:hAnsiTheme="minorHAnsi" w:cstheme="minorBidi"/>
          <w:color w:val="3E3E3E" w:themeColor="background2" w:themeShade="40"/>
        </w:rPr>
        <w:t>andidates are allowed</w:t>
      </w:r>
      <w:r w:rsidR="00CD3CFD" w:rsidRPr="29C2DDD6">
        <w:rPr>
          <w:rFonts w:asciiTheme="minorHAnsi" w:hAnsiTheme="minorHAnsi" w:cstheme="minorBidi"/>
          <w:color w:val="3E3E3E" w:themeColor="background2" w:themeShade="40"/>
        </w:rPr>
        <w:t xml:space="preserve"> standard periods of</w:t>
      </w:r>
      <w:r w:rsidR="00DE406F" w:rsidRPr="29C2DDD6">
        <w:rPr>
          <w:rFonts w:asciiTheme="minorHAnsi" w:hAnsiTheme="minorHAnsi" w:cstheme="minorBidi"/>
          <w:color w:val="3E3E3E" w:themeColor="background2" w:themeShade="40"/>
        </w:rPr>
        <w:t xml:space="preserve"> extra time from the end date of their course</w:t>
      </w:r>
      <w:r w:rsidR="006C52CA" w:rsidRPr="29C2DDD6">
        <w:rPr>
          <w:rFonts w:asciiTheme="minorHAnsi" w:hAnsiTheme="minorHAnsi" w:cstheme="minorBidi"/>
          <w:color w:val="3E3E3E" w:themeColor="background2" w:themeShade="40"/>
        </w:rPr>
        <w:t xml:space="preserve"> </w:t>
      </w:r>
      <w:r w:rsidR="00306CFE" w:rsidRPr="29C2DDD6">
        <w:rPr>
          <w:rFonts w:asciiTheme="minorHAnsi" w:hAnsiTheme="minorHAnsi" w:cstheme="minorBidi"/>
          <w:color w:val="3E3E3E" w:themeColor="background2" w:themeShade="40"/>
        </w:rPr>
        <w:t xml:space="preserve">to </w:t>
      </w:r>
      <w:r w:rsidR="002D2C43" w:rsidRPr="29C2DDD6">
        <w:rPr>
          <w:rFonts w:asciiTheme="minorHAnsi" w:hAnsiTheme="minorHAnsi" w:cstheme="minorBidi"/>
          <w:color w:val="3E3E3E" w:themeColor="background2" w:themeShade="40"/>
        </w:rPr>
        <w:t xml:space="preserve">complete </w:t>
      </w:r>
      <w:r w:rsidR="00E3712A" w:rsidRPr="29C2DDD6">
        <w:rPr>
          <w:rFonts w:asciiTheme="minorHAnsi" w:hAnsiTheme="minorHAnsi" w:cstheme="minorBidi"/>
          <w:color w:val="3E3E3E" w:themeColor="background2" w:themeShade="40"/>
        </w:rPr>
        <w:t xml:space="preserve">the </w:t>
      </w:r>
      <w:r w:rsidR="002D2C43" w:rsidRPr="29C2DDD6">
        <w:rPr>
          <w:rFonts w:asciiTheme="minorHAnsi" w:hAnsiTheme="minorHAnsi" w:cstheme="minorBidi"/>
          <w:color w:val="3E3E3E" w:themeColor="background2" w:themeShade="40"/>
        </w:rPr>
        <w:t>qualification</w:t>
      </w:r>
      <w:r w:rsidR="00F63077" w:rsidRPr="29C2DDD6">
        <w:rPr>
          <w:rFonts w:asciiTheme="minorHAnsi" w:hAnsiTheme="minorHAnsi" w:cstheme="minorBidi"/>
          <w:color w:val="3E3E3E" w:themeColor="background2" w:themeShade="40"/>
        </w:rPr>
        <w:t xml:space="preserve"> requirements</w:t>
      </w:r>
      <w:r w:rsidR="002D2C43" w:rsidRPr="29C2DDD6">
        <w:rPr>
          <w:rFonts w:asciiTheme="minorHAnsi" w:hAnsiTheme="minorHAnsi" w:cstheme="minorBidi"/>
          <w:color w:val="3E3E3E" w:themeColor="background2" w:themeShade="40"/>
        </w:rPr>
        <w:t xml:space="preserve">. </w:t>
      </w:r>
    </w:p>
    <w:p w14:paraId="5E5B05F0" w14:textId="59B33D12" w:rsidR="002D2C43" w:rsidRPr="00AE06AE" w:rsidRDefault="002D2C43" w:rsidP="00AE06AE">
      <w:pPr>
        <w:pStyle w:val="ListParagraph"/>
        <w:numPr>
          <w:ilvl w:val="0"/>
          <w:numId w:val="16"/>
        </w:numPr>
        <w:jc w:val="both"/>
        <w:rPr>
          <w:rFonts w:asciiTheme="minorHAnsi" w:hAnsiTheme="minorHAnsi" w:cstheme="minorBidi"/>
          <w:color w:val="3E3E3E" w:themeColor="background2" w:themeShade="40"/>
        </w:rPr>
      </w:pPr>
      <w:r w:rsidRPr="00AE06AE">
        <w:rPr>
          <w:rFonts w:asciiTheme="minorHAnsi" w:hAnsiTheme="minorHAnsi" w:cstheme="minorBidi"/>
          <w:b/>
          <w:bCs/>
          <w:color w:val="3E3E3E" w:themeColor="background2" w:themeShade="40"/>
        </w:rPr>
        <w:t>Level 2 and 3 (CSK-L2, CST-L3/CAST-L3 and LCS-L3)</w:t>
      </w:r>
      <w:r w:rsidRPr="00AE06AE">
        <w:rPr>
          <w:rFonts w:asciiTheme="minorHAnsi" w:hAnsiTheme="minorHAnsi" w:cstheme="minorBidi"/>
          <w:color w:val="3E3E3E" w:themeColor="background2" w:themeShade="40"/>
        </w:rPr>
        <w:t>: 3-months beyond the end date of the course.</w:t>
      </w:r>
    </w:p>
    <w:p w14:paraId="06187BFC" w14:textId="6AFF925B" w:rsidR="002D2C43" w:rsidRPr="00AE06AE" w:rsidRDefault="002D2C43" w:rsidP="00AE06AE">
      <w:pPr>
        <w:pStyle w:val="ListParagraph"/>
        <w:numPr>
          <w:ilvl w:val="0"/>
          <w:numId w:val="16"/>
        </w:numPr>
        <w:jc w:val="both"/>
        <w:rPr>
          <w:rFonts w:asciiTheme="minorHAnsi" w:hAnsiTheme="minorHAnsi" w:cstheme="minorBidi"/>
          <w:color w:val="3E3E3E" w:themeColor="background2" w:themeShade="40"/>
        </w:rPr>
      </w:pPr>
      <w:r w:rsidRPr="00AE06AE">
        <w:rPr>
          <w:rFonts w:asciiTheme="minorHAnsi" w:hAnsiTheme="minorHAnsi" w:cstheme="minorBidi"/>
          <w:b/>
          <w:color w:val="3E3E3E" w:themeColor="background2" w:themeShade="40"/>
        </w:rPr>
        <w:t>Levels 4, 5 or 6 (TC-L4, LC-L4, PC-L5, CBT-L5, CYP-L5 or TCSU-L6</w:t>
      </w:r>
      <w:r w:rsidRPr="00AE06AE">
        <w:rPr>
          <w:rFonts w:asciiTheme="minorHAnsi" w:hAnsiTheme="minorHAnsi" w:cstheme="minorBidi"/>
          <w:color w:val="3E3E3E" w:themeColor="background2" w:themeShade="40"/>
        </w:rPr>
        <w:t>): 12 months beyond the end date of the course.</w:t>
      </w:r>
    </w:p>
    <w:p w14:paraId="654AA1B8" w14:textId="74E0C916" w:rsidR="002D2C43" w:rsidRPr="00AE06AE" w:rsidRDefault="00402E1B" w:rsidP="00AE06AE">
      <w:pPr>
        <w:pStyle w:val="ListParagraph"/>
        <w:numPr>
          <w:ilvl w:val="0"/>
          <w:numId w:val="16"/>
        </w:numPr>
        <w:jc w:val="both"/>
        <w:rPr>
          <w:rFonts w:asciiTheme="minorHAnsi" w:hAnsiTheme="minorHAnsi" w:cstheme="minorHAnsi"/>
          <w:bCs/>
          <w:color w:val="3E3E3E" w:themeColor="background2" w:themeShade="40"/>
        </w:rPr>
      </w:pPr>
      <w:r w:rsidRPr="00AE06AE">
        <w:rPr>
          <w:rFonts w:asciiTheme="minorHAnsi" w:hAnsiTheme="minorHAnsi" w:cstheme="minorBidi"/>
          <w:b/>
          <w:bCs/>
          <w:color w:val="3E3E3E" w:themeColor="background2" w:themeShade="40"/>
        </w:rPr>
        <w:t>Tailor</w:t>
      </w:r>
      <w:r w:rsidR="007321E0">
        <w:rPr>
          <w:rFonts w:asciiTheme="minorHAnsi" w:hAnsiTheme="minorHAnsi" w:cstheme="minorBidi"/>
          <w:b/>
          <w:bCs/>
          <w:color w:val="3E3E3E" w:themeColor="background2" w:themeShade="40"/>
        </w:rPr>
        <w:t xml:space="preserve"> </w:t>
      </w:r>
      <w:r w:rsidRPr="00AE06AE">
        <w:rPr>
          <w:rFonts w:asciiTheme="minorHAnsi" w:hAnsiTheme="minorHAnsi" w:cstheme="minorBidi"/>
          <w:b/>
          <w:bCs/>
          <w:color w:val="3E3E3E" w:themeColor="background2" w:themeShade="40"/>
        </w:rPr>
        <w:t>made qualifications</w:t>
      </w:r>
      <w:r w:rsidRPr="00AE06AE">
        <w:rPr>
          <w:rFonts w:asciiTheme="minorHAnsi" w:hAnsiTheme="minorHAnsi" w:cstheme="minorBidi"/>
          <w:color w:val="3E3E3E" w:themeColor="background2" w:themeShade="40"/>
        </w:rPr>
        <w:t>: As agreed at the time of qualification approval.</w:t>
      </w:r>
    </w:p>
    <w:p w14:paraId="427D27A5" w14:textId="77777777" w:rsidR="002D2C43" w:rsidRDefault="002D2C43" w:rsidP="2113DC5F">
      <w:pPr>
        <w:jc w:val="both"/>
        <w:rPr>
          <w:rFonts w:asciiTheme="minorHAnsi" w:hAnsiTheme="minorHAnsi" w:cstheme="minorHAnsi"/>
          <w:bCs/>
          <w:color w:val="3E3E3E" w:themeColor="background2" w:themeShade="40"/>
        </w:rPr>
      </w:pPr>
    </w:p>
    <w:p w14:paraId="348096F6" w14:textId="3D44A897" w:rsidR="00D76757" w:rsidRDefault="00E3712A" w:rsidP="2113DC5F">
      <w:pPr>
        <w:jc w:val="both"/>
        <w:rPr>
          <w:rFonts w:asciiTheme="minorHAnsi" w:hAnsiTheme="minorHAnsi" w:cstheme="minorBidi"/>
          <w:bCs/>
          <w:color w:val="3E3E3E" w:themeColor="background2" w:themeShade="40"/>
        </w:rPr>
      </w:pPr>
      <w:r w:rsidRPr="00AA346B">
        <w:rPr>
          <w:rFonts w:asciiTheme="minorHAnsi" w:hAnsiTheme="minorHAnsi" w:cstheme="minorBidi"/>
          <w:bCs/>
          <w:color w:val="3E3E3E" w:themeColor="background2" w:themeShade="40"/>
        </w:rPr>
        <w:t xml:space="preserve">In exceptional cases, (i.e. bereavement, illness, or other extenuating circumstances) </w:t>
      </w:r>
      <w:r w:rsidR="002F24DF" w:rsidRPr="00AA346B">
        <w:rPr>
          <w:rFonts w:asciiTheme="minorHAnsi" w:hAnsiTheme="minorHAnsi" w:cstheme="minorBidi"/>
          <w:bCs/>
          <w:color w:val="3E3E3E" w:themeColor="background2" w:themeShade="40"/>
        </w:rPr>
        <w:t xml:space="preserve">a </w:t>
      </w:r>
      <w:r w:rsidRPr="00AA346B">
        <w:rPr>
          <w:rFonts w:asciiTheme="minorHAnsi" w:hAnsiTheme="minorHAnsi" w:cstheme="minorBidi"/>
          <w:bCs/>
          <w:color w:val="3E3E3E" w:themeColor="background2" w:themeShade="40"/>
        </w:rPr>
        <w:t xml:space="preserve">candidate may not have completed </w:t>
      </w:r>
      <w:r w:rsidR="00AA346B">
        <w:rPr>
          <w:rFonts w:asciiTheme="minorHAnsi" w:hAnsiTheme="minorHAnsi" w:cstheme="minorBidi"/>
          <w:bCs/>
          <w:color w:val="3E3E3E" w:themeColor="background2" w:themeShade="40"/>
        </w:rPr>
        <w:t>the qualification</w:t>
      </w:r>
      <w:r w:rsidR="001838E7">
        <w:rPr>
          <w:rFonts w:asciiTheme="minorHAnsi" w:hAnsiTheme="minorHAnsi" w:cstheme="minorBidi"/>
          <w:bCs/>
          <w:color w:val="3E3E3E" w:themeColor="background2" w:themeShade="40"/>
        </w:rPr>
        <w:t xml:space="preserve"> in this period</w:t>
      </w:r>
      <w:r w:rsidR="00AA346B">
        <w:rPr>
          <w:rFonts w:asciiTheme="minorHAnsi" w:hAnsiTheme="minorHAnsi" w:cstheme="minorBidi"/>
          <w:bCs/>
          <w:color w:val="3E3E3E" w:themeColor="background2" w:themeShade="40"/>
        </w:rPr>
        <w:t xml:space="preserve">, </w:t>
      </w:r>
      <w:r w:rsidR="00402E1B">
        <w:rPr>
          <w:rFonts w:asciiTheme="minorHAnsi" w:hAnsiTheme="minorHAnsi" w:cstheme="minorBidi"/>
          <w:bCs/>
          <w:color w:val="3E3E3E" w:themeColor="background2" w:themeShade="40"/>
        </w:rPr>
        <w:t xml:space="preserve">and </w:t>
      </w:r>
      <w:r w:rsidR="00E35CC6">
        <w:rPr>
          <w:rFonts w:asciiTheme="minorHAnsi" w:hAnsiTheme="minorHAnsi" w:cstheme="minorBidi"/>
          <w:bCs/>
          <w:color w:val="3E3E3E" w:themeColor="background2" w:themeShade="40"/>
        </w:rPr>
        <w:t xml:space="preserve">have outstanding areas left to complete, </w:t>
      </w:r>
      <w:r w:rsidR="00AA346B">
        <w:rPr>
          <w:rFonts w:asciiTheme="minorHAnsi" w:hAnsiTheme="minorHAnsi" w:cstheme="minorBidi"/>
          <w:bCs/>
          <w:color w:val="3E3E3E" w:themeColor="background2" w:themeShade="40"/>
        </w:rPr>
        <w:t xml:space="preserve">for </w:t>
      </w:r>
      <w:r w:rsidR="001838E7">
        <w:rPr>
          <w:rFonts w:asciiTheme="minorHAnsi" w:hAnsiTheme="minorHAnsi" w:cstheme="minorBidi"/>
          <w:bCs/>
          <w:color w:val="3E3E3E" w:themeColor="background2" w:themeShade="40"/>
        </w:rPr>
        <w:t xml:space="preserve">example </w:t>
      </w:r>
      <w:r w:rsidR="0085543D" w:rsidRPr="00AA346B">
        <w:rPr>
          <w:rFonts w:asciiTheme="minorHAnsi" w:hAnsiTheme="minorHAnsi" w:cstheme="minorBidi"/>
          <w:bCs/>
          <w:color w:val="3E3E3E" w:themeColor="background2" w:themeShade="40"/>
        </w:rPr>
        <w:t>internal assessment elements</w:t>
      </w:r>
      <w:r w:rsidR="00E35CC6">
        <w:rPr>
          <w:rFonts w:asciiTheme="minorHAnsi" w:hAnsiTheme="minorHAnsi" w:cstheme="minorBidi"/>
          <w:bCs/>
          <w:color w:val="3E3E3E" w:themeColor="background2" w:themeShade="40"/>
        </w:rPr>
        <w:t>, such as a case study</w:t>
      </w:r>
      <w:r w:rsidR="000410B5">
        <w:rPr>
          <w:rFonts w:asciiTheme="minorHAnsi" w:hAnsiTheme="minorHAnsi" w:cstheme="minorBidi"/>
          <w:bCs/>
          <w:color w:val="3E3E3E" w:themeColor="background2" w:themeShade="40"/>
        </w:rPr>
        <w:t xml:space="preserve">, </w:t>
      </w:r>
      <w:r w:rsidR="00E35CC6">
        <w:rPr>
          <w:rFonts w:asciiTheme="minorHAnsi" w:hAnsiTheme="minorHAnsi" w:cstheme="minorBidi"/>
          <w:bCs/>
          <w:color w:val="3E3E3E" w:themeColor="background2" w:themeShade="40"/>
        </w:rPr>
        <w:t>essay</w:t>
      </w:r>
      <w:r w:rsidR="000410B5">
        <w:rPr>
          <w:rFonts w:asciiTheme="minorHAnsi" w:hAnsiTheme="minorHAnsi" w:cstheme="minorBidi"/>
          <w:bCs/>
          <w:color w:val="3E3E3E" w:themeColor="background2" w:themeShade="40"/>
        </w:rPr>
        <w:t xml:space="preserve"> or work to address contraindications. Or they may have yet to achieve all the required </w:t>
      </w:r>
      <w:r w:rsidRPr="00AA346B">
        <w:rPr>
          <w:rFonts w:asciiTheme="minorHAnsi" w:hAnsiTheme="minorHAnsi" w:cstheme="minorBidi"/>
          <w:bCs/>
          <w:color w:val="3E3E3E" w:themeColor="background2" w:themeShade="40"/>
        </w:rPr>
        <w:t>client/</w:t>
      </w:r>
      <w:r w:rsidR="00E0611D" w:rsidRPr="00AA346B">
        <w:rPr>
          <w:rFonts w:asciiTheme="minorHAnsi" w:hAnsiTheme="minorHAnsi" w:cstheme="minorBidi"/>
          <w:bCs/>
          <w:color w:val="3E3E3E" w:themeColor="background2" w:themeShade="40"/>
        </w:rPr>
        <w:t>coach</w:t>
      </w:r>
      <w:r w:rsidR="00AE5F43" w:rsidRPr="00AA346B">
        <w:rPr>
          <w:rFonts w:asciiTheme="minorHAnsi" w:hAnsiTheme="minorHAnsi" w:cstheme="minorBidi"/>
          <w:bCs/>
          <w:color w:val="3E3E3E" w:themeColor="background2" w:themeShade="40"/>
        </w:rPr>
        <w:t>ee</w:t>
      </w:r>
      <w:r w:rsidR="00E0611D" w:rsidRPr="00AA346B">
        <w:rPr>
          <w:rFonts w:asciiTheme="minorHAnsi" w:hAnsiTheme="minorHAnsi" w:cstheme="minorBidi"/>
          <w:bCs/>
          <w:color w:val="3E3E3E" w:themeColor="background2" w:themeShade="40"/>
        </w:rPr>
        <w:t>/</w:t>
      </w:r>
      <w:r w:rsidRPr="00AA346B">
        <w:rPr>
          <w:rFonts w:asciiTheme="minorHAnsi" w:hAnsiTheme="minorHAnsi" w:cstheme="minorBidi"/>
          <w:bCs/>
          <w:color w:val="3E3E3E" w:themeColor="background2" w:themeShade="40"/>
        </w:rPr>
        <w:t xml:space="preserve">supervision </w:t>
      </w:r>
      <w:r w:rsidR="000410B5">
        <w:rPr>
          <w:rFonts w:asciiTheme="minorHAnsi" w:hAnsiTheme="minorHAnsi" w:cstheme="minorBidi"/>
          <w:bCs/>
          <w:color w:val="3E3E3E" w:themeColor="background2" w:themeShade="40"/>
        </w:rPr>
        <w:t xml:space="preserve">placement </w:t>
      </w:r>
      <w:r w:rsidRPr="00AA346B">
        <w:rPr>
          <w:rFonts w:asciiTheme="minorHAnsi" w:hAnsiTheme="minorHAnsi" w:cstheme="minorBidi"/>
          <w:bCs/>
          <w:color w:val="3E3E3E" w:themeColor="background2" w:themeShade="40"/>
        </w:rPr>
        <w:t>hours</w:t>
      </w:r>
      <w:r w:rsidR="000410B5">
        <w:rPr>
          <w:rFonts w:asciiTheme="minorHAnsi" w:hAnsiTheme="minorHAnsi" w:cstheme="minorBidi"/>
          <w:bCs/>
          <w:color w:val="3E3E3E" w:themeColor="background2" w:themeShade="40"/>
        </w:rPr>
        <w:t xml:space="preserve">. </w:t>
      </w:r>
      <w:r w:rsidR="00334BFE">
        <w:rPr>
          <w:rFonts w:asciiTheme="minorHAnsi" w:hAnsiTheme="minorHAnsi" w:cstheme="minorBidi"/>
          <w:bCs/>
          <w:color w:val="3E3E3E" w:themeColor="background2" w:themeShade="40"/>
        </w:rPr>
        <w:t>In these cases it may be appropriate for the tutor to request an extension from CPCAB.</w:t>
      </w:r>
    </w:p>
    <w:p w14:paraId="048443BE" w14:textId="77777777" w:rsidR="00D76757" w:rsidRDefault="00D76757" w:rsidP="2113DC5F">
      <w:pPr>
        <w:jc w:val="both"/>
        <w:rPr>
          <w:rFonts w:asciiTheme="minorHAnsi" w:hAnsiTheme="minorHAnsi" w:cstheme="minorBidi"/>
          <w:bCs/>
          <w:color w:val="3E3E3E" w:themeColor="background2" w:themeShade="40"/>
        </w:rPr>
      </w:pPr>
    </w:p>
    <w:p w14:paraId="01267EC2" w14:textId="5C05CC94" w:rsidR="00E3712A" w:rsidRPr="00AA346B" w:rsidRDefault="00E3712A" w:rsidP="2113DC5F">
      <w:pPr>
        <w:jc w:val="both"/>
        <w:rPr>
          <w:rFonts w:asciiTheme="minorHAnsi" w:hAnsiTheme="minorHAnsi" w:cstheme="minorBidi"/>
          <w:bCs/>
          <w:color w:val="3E3E3E" w:themeColor="background2" w:themeShade="40"/>
        </w:rPr>
      </w:pPr>
      <w:r w:rsidRPr="00AA346B">
        <w:rPr>
          <w:rFonts w:asciiTheme="minorHAnsi" w:hAnsiTheme="minorHAnsi" w:cstheme="minorBidi"/>
          <w:bCs/>
          <w:color w:val="3E3E3E" w:themeColor="background2" w:themeShade="40"/>
        </w:rPr>
        <w:t xml:space="preserve">It is the responsibility of the course tutor to monitor the progress of the candidate as the end date of the course approaches. If it is likely that the candidate will require more time, then the tutor will need to agree to support the candidate to complete any outstanding elements, and to monitor the continuing fitness to practice of the candidate. </w:t>
      </w:r>
    </w:p>
    <w:p w14:paraId="3CD97F11" w14:textId="77777777" w:rsidR="00E3712A" w:rsidRPr="002456F1" w:rsidRDefault="00E3712A" w:rsidP="00E3712A">
      <w:pPr>
        <w:rPr>
          <w:rFonts w:asciiTheme="minorHAnsi" w:hAnsiTheme="minorHAnsi" w:cstheme="minorHAnsi"/>
          <w:color w:val="3E3E3E" w:themeColor="background2" w:themeShade="40"/>
        </w:rPr>
      </w:pPr>
    </w:p>
    <w:p w14:paraId="760CC5AF" w14:textId="35A4CAAC" w:rsidR="00E3712A" w:rsidRPr="00191DFC" w:rsidRDefault="00E3712A" w:rsidP="4106FDDE">
      <w:pPr>
        <w:jc w:val="both"/>
        <w:rPr>
          <w:rFonts w:ascii="Aptos" w:eastAsia="Aptos" w:hAnsi="Aptos" w:cs="Aptos"/>
        </w:rPr>
      </w:pPr>
      <w:r w:rsidRPr="4106FDDE">
        <w:rPr>
          <w:rFonts w:asciiTheme="minorHAnsi" w:hAnsiTheme="minorHAnsi" w:cstheme="minorBidi"/>
          <w:color w:val="3E3E3E" w:themeColor="background2" w:themeShade="40"/>
        </w:rPr>
        <w:t xml:space="preserve">The tutor is best placed to </w:t>
      </w:r>
      <w:r w:rsidR="00261ECD" w:rsidRPr="4106FDDE">
        <w:rPr>
          <w:rFonts w:asciiTheme="minorHAnsi" w:hAnsiTheme="minorHAnsi" w:cstheme="minorBidi"/>
          <w:color w:val="3E3E3E" w:themeColor="background2" w:themeShade="40"/>
        </w:rPr>
        <w:t xml:space="preserve">complete this form </w:t>
      </w:r>
      <w:r w:rsidR="00E35D47" w:rsidRPr="4106FDDE">
        <w:rPr>
          <w:rFonts w:asciiTheme="minorHAnsi" w:hAnsiTheme="minorHAnsi" w:cstheme="minorBidi"/>
          <w:color w:val="3E3E3E" w:themeColor="background2" w:themeShade="40"/>
        </w:rPr>
        <w:t xml:space="preserve">to </w:t>
      </w:r>
      <w:r w:rsidRPr="4106FDDE">
        <w:rPr>
          <w:rFonts w:asciiTheme="minorHAnsi" w:hAnsiTheme="minorHAnsi" w:cstheme="minorBidi"/>
          <w:color w:val="3E3E3E" w:themeColor="background2" w:themeShade="40"/>
        </w:rPr>
        <w:t>apply to CPCAB for an extension</w:t>
      </w:r>
      <w:r w:rsidR="00FA28D0" w:rsidRPr="4106FDDE">
        <w:rPr>
          <w:rFonts w:asciiTheme="minorHAnsi" w:hAnsiTheme="minorHAnsi" w:cstheme="minorBidi"/>
          <w:color w:val="3E3E3E" w:themeColor="background2" w:themeShade="40"/>
        </w:rPr>
        <w:t>. P</w:t>
      </w:r>
      <w:r w:rsidR="00E35D47" w:rsidRPr="4106FDDE">
        <w:rPr>
          <w:rFonts w:asciiTheme="minorHAnsi" w:hAnsiTheme="minorHAnsi" w:cstheme="minorBidi"/>
          <w:color w:val="3E3E3E" w:themeColor="background2" w:themeShade="40"/>
        </w:rPr>
        <w:t xml:space="preserve">lease email </w:t>
      </w:r>
      <w:r w:rsidR="00FA28D0" w:rsidRPr="4106FDDE">
        <w:rPr>
          <w:rFonts w:asciiTheme="minorHAnsi" w:hAnsiTheme="minorHAnsi" w:cstheme="minorBidi"/>
          <w:color w:val="3E3E3E" w:themeColor="background2" w:themeShade="40"/>
        </w:rPr>
        <w:t xml:space="preserve">completed forms </w:t>
      </w:r>
      <w:r w:rsidR="00E35D47" w:rsidRPr="4106FDDE">
        <w:rPr>
          <w:rFonts w:asciiTheme="minorHAnsi" w:hAnsiTheme="minorHAnsi" w:cstheme="minorBidi"/>
          <w:color w:val="3E3E3E" w:themeColor="background2" w:themeShade="40"/>
        </w:rPr>
        <w:t>to</w:t>
      </w:r>
      <w:r w:rsidRPr="4106FDDE">
        <w:rPr>
          <w:rFonts w:asciiTheme="minorHAnsi" w:hAnsiTheme="minorHAnsi" w:cstheme="minorBidi"/>
          <w:color w:val="3E3E3E" w:themeColor="background2" w:themeShade="40"/>
        </w:rPr>
        <w:t xml:space="preserve"> </w:t>
      </w:r>
      <w:hyperlink r:id="rId11" w:history="1"/>
      <w:hyperlink r:id="rId12" w:history="1">
        <w:r w:rsidR="103A73E4" w:rsidRPr="006A19F0">
          <w:rPr>
            <w:rStyle w:val="Hyperlink"/>
            <w:rFonts w:asciiTheme="minorHAnsi" w:eastAsiaTheme="minorEastAsia" w:hAnsiTheme="minorHAnsi" w:cstheme="minorBidi"/>
            <w:color w:val="467886"/>
          </w:rPr>
          <w:t>contact@cpcab.co.uk</w:t>
        </w:r>
      </w:hyperlink>
    </w:p>
    <w:p w14:paraId="5425AD15" w14:textId="30C98516" w:rsidR="00E3712A" w:rsidRPr="002456F1" w:rsidRDefault="00E3712A" w:rsidP="00E3712A">
      <w:pPr>
        <w:jc w:val="both"/>
        <w:rPr>
          <w:rFonts w:asciiTheme="minorHAnsi" w:hAnsiTheme="minorHAnsi" w:cstheme="minorHAnsi"/>
          <w:color w:val="3E3E3E" w:themeColor="background2" w:themeShade="40"/>
        </w:rPr>
      </w:pPr>
      <w:r w:rsidRPr="002456F1">
        <w:rPr>
          <w:rFonts w:asciiTheme="minorHAnsi" w:hAnsiTheme="minorHAnsi" w:cstheme="minorHAnsi"/>
          <w:color w:val="3E3E3E" w:themeColor="background2" w:themeShade="40"/>
        </w:rPr>
        <w:t xml:space="preserve"> </w:t>
      </w:r>
    </w:p>
    <w:p w14:paraId="23ACE5C1" w14:textId="7155A608" w:rsidR="00FA28D0" w:rsidRPr="002456F1" w:rsidRDefault="00E3712A" w:rsidP="00FA28D0">
      <w:pPr>
        <w:jc w:val="both"/>
        <w:rPr>
          <w:rFonts w:asciiTheme="minorHAnsi" w:hAnsiTheme="minorHAnsi" w:cstheme="minorBidi"/>
          <w:color w:val="3E3E3E" w:themeColor="background2" w:themeShade="40"/>
        </w:rPr>
      </w:pPr>
      <w:r w:rsidRPr="002456F1">
        <w:rPr>
          <w:rFonts w:asciiTheme="minorHAnsi" w:hAnsiTheme="minorHAnsi" w:cstheme="minorHAnsi"/>
          <w:color w:val="3E3E3E" w:themeColor="background2" w:themeShade="40"/>
        </w:rPr>
        <w:t xml:space="preserve">Please note that </w:t>
      </w:r>
      <w:r w:rsidRPr="00E3712A">
        <w:rPr>
          <w:rFonts w:asciiTheme="minorHAnsi" w:hAnsiTheme="minorHAnsi" w:cstheme="minorHAnsi"/>
          <w:color w:val="3E3E3E" w:themeColor="background2" w:themeShade="40"/>
        </w:rPr>
        <w:t>extensions are not automatically granted by virtue of a request</w:t>
      </w:r>
      <w:r w:rsidR="00676294">
        <w:rPr>
          <w:rFonts w:asciiTheme="minorHAnsi" w:hAnsiTheme="minorHAnsi" w:cstheme="minorHAnsi"/>
          <w:color w:val="3E3E3E" w:themeColor="background2" w:themeShade="40"/>
        </w:rPr>
        <w:t>.</w:t>
      </w:r>
      <w:r w:rsidR="00F6773F">
        <w:rPr>
          <w:rFonts w:asciiTheme="minorHAnsi" w:hAnsiTheme="minorHAnsi" w:cstheme="minorHAnsi"/>
          <w:color w:val="3E3E3E" w:themeColor="background2" w:themeShade="40"/>
        </w:rPr>
        <w:t xml:space="preserve"> </w:t>
      </w:r>
      <w:r w:rsidR="00F6773F" w:rsidRPr="00E3712A">
        <w:rPr>
          <w:rFonts w:asciiTheme="minorHAnsi" w:hAnsiTheme="minorHAnsi" w:cstheme="minorHAnsi"/>
          <w:color w:val="3E3E3E" w:themeColor="background2" w:themeShade="40"/>
        </w:rPr>
        <w:t xml:space="preserve">The following two pages below provide you with an opportunity to outline the reason for the extension as well as explain what measures will be put in place to support the candidate through </w:t>
      </w:r>
      <w:r w:rsidR="001C5A62">
        <w:rPr>
          <w:rFonts w:asciiTheme="minorHAnsi" w:hAnsiTheme="minorHAnsi" w:cstheme="minorHAnsi"/>
          <w:color w:val="3E3E3E" w:themeColor="background2" w:themeShade="40"/>
        </w:rPr>
        <w:t>to</w:t>
      </w:r>
      <w:r w:rsidR="00F6773F" w:rsidRPr="00E3712A">
        <w:rPr>
          <w:rFonts w:asciiTheme="minorHAnsi" w:hAnsiTheme="minorHAnsi" w:cstheme="minorHAnsi"/>
          <w:color w:val="3E3E3E" w:themeColor="background2" w:themeShade="40"/>
        </w:rPr>
        <w:t xml:space="preserve"> completion</w:t>
      </w:r>
      <w:r w:rsidRPr="002456F1">
        <w:rPr>
          <w:rFonts w:asciiTheme="minorHAnsi" w:hAnsiTheme="minorHAnsi" w:cstheme="minorHAnsi"/>
          <w:color w:val="3E3E3E" w:themeColor="background2" w:themeShade="40"/>
        </w:rPr>
        <w:t xml:space="preserve">. </w:t>
      </w:r>
      <w:r w:rsidR="001C5A62">
        <w:rPr>
          <w:rFonts w:asciiTheme="minorHAnsi" w:hAnsiTheme="minorHAnsi" w:cstheme="minorHAnsi"/>
          <w:color w:val="3E3E3E" w:themeColor="background2" w:themeShade="40"/>
        </w:rPr>
        <w:t>T</w:t>
      </w:r>
      <w:r w:rsidRPr="00E3712A">
        <w:rPr>
          <w:rFonts w:asciiTheme="minorHAnsi" w:hAnsiTheme="minorHAnsi" w:cstheme="minorHAnsi"/>
          <w:color w:val="3E3E3E" w:themeColor="background2" w:themeShade="40"/>
        </w:rPr>
        <w:t>he more detail that is provided, the more evidence there is to support the case for granting the extension.</w:t>
      </w:r>
      <w:r w:rsidRPr="002456F1">
        <w:rPr>
          <w:rFonts w:asciiTheme="minorHAnsi" w:hAnsiTheme="minorHAnsi" w:cstheme="minorHAnsi"/>
          <w:color w:val="3E3E3E" w:themeColor="background2" w:themeShade="40"/>
        </w:rPr>
        <w:t xml:space="preserve"> </w:t>
      </w:r>
      <w:r w:rsidR="00FA28D0" w:rsidRPr="00AE06AE">
        <w:rPr>
          <w:rFonts w:asciiTheme="minorHAnsi" w:hAnsiTheme="minorHAnsi" w:cstheme="minorHAnsi"/>
          <w:b/>
          <w:bCs/>
          <w:noProof/>
          <w:color w:val="3E3E3E" w:themeColor="background2" w:themeShade="40"/>
        </w:rPr>
        <mc:AlternateContent>
          <mc:Choice Requires="wps">
            <w:drawing>
              <wp:anchor distT="0" distB="0" distL="114300" distR="114300" simplePos="0" relativeHeight="251658242" behindDoc="0" locked="0" layoutInCell="1" allowOverlap="1" wp14:anchorId="2A64FA41" wp14:editId="7EE1476E">
                <wp:simplePos x="0" y="0"/>
                <wp:positionH relativeFrom="column">
                  <wp:posOffset>540385</wp:posOffset>
                </wp:positionH>
                <wp:positionV relativeFrom="paragraph">
                  <wp:posOffset>8661400</wp:posOffset>
                </wp:positionV>
                <wp:extent cx="6672580" cy="1191895"/>
                <wp:effectExtent l="0" t="0" r="0" b="8255"/>
                <wp:wrapNone/>
                <wp:docPr id="165924890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2580" cy="1191895"/>
                        </a:xfrm>
                        <a:prstGeom prst="rect">
                          <a:avLst/>
                        </a:prstGeom>
                        <a:solidFill>
                          <a:srgbClr val="FFFFFF"/>
                        </a:solidFill>
                        <a:ln w="9525">
                          <a:solidFill>
                            <a:srgbClr val="000000"/>
                          </a:solidFill>
                          <a:miter lim="800000"/>
                          <a:headEnd/>
                          <a:tailEnd/>
                        </a:ln>
                      </wps:spPr>
                      <wps:txbx>
                        <w:txbxContent>
                          <w:p w14:paraId="3A499A87" w14:textId="77777777" w:rsidR="00FA28D0" w:rsidRDefault="00FA28D0" w:rsidP="00FA28D0">
                            <w:r>
                              <w:t>For internal use only (action agreed, by whom, date):</w:t>
                            </w:r>
                          </w:p>
                          <w:p w14:paraId="34BA040A" w14:textId="77777777" w:rsidR="00FA28D0" w:rsidRDefault="00FA28D0" w:rsidP="00FA28D0"/>
                          <w:p w14:paraId="5F39B9B0" w14:textId="77777777" w:rsidR="00FA28D0" w:rsidRDefault="00FA28D0" w:rsidP="00FA28D0"/>
                          <w:p w14:paraId="44958EC5" w14:textId="77777777" w:rsidR="00FA28D0" w:rsidRDefault="00FA28D0" w:rsidP="00FA28D0"/>
                          <w:p w14:paraId="389302BE" w14:textId="77777777" w:rsidR="00FA28D0" w:rsidRDefault="00FA28D0" w:rsidP="00FA28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64FA41" id="Rectangle 2" o:spid="_x0000_s1027" style="position:absolute;left:0;text-align:left;margin-left:42.55pt;margin-top:682pt;width:525.4pt;height:93.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">
                <v:textbox>
                  <w:txbxContent>
                    <w:p w14:paraId="3A499A87" w14:textId="77777777" w:rsidR="00FA28D0" w:rsidRDefault="00FA28D0" w:rsidP="00FA28D0">
                      <w:r>
                        <w:t>For internal use only (action agreed, by whom, date):</w:t>
                      </w:r>
                    </w:p>
                    <w:p w14:paraId="34BA040A" w14:textId="77777777" w:rsidR="00FA28D0" w:rsidRDefault="00FA28D0" w:rsidP="00FA28D0"/>
                    <w:p w14:paraId="5F39B9B0" w14:textId="77777777" w:rsidR="00FA28D0" w:rsidRDefault="00FA28D0" w:rsidP="00FA28D0"/>
                    <w:p w14:paraId="44958EC5" w14:textId="77777777" w:rsidR="00FA28D0" w:rsidRDefault="00FA28D0" w:rsidP="00FA28D0"/>
                    <w:p w14:paraId="389302BE" w14:textId="77777777" w:rsidR="00FA28D0" w:rsidRDefault="00FA28D0" w:rsidP="00FA28D0"/>
                  </w:txbxContent>
                </v:textbox>
              </v:rect>
            </w:pict>
          </mc:Fallback>
        </mc:AlternateContent>
      </w:r>
      <w:r w:rsidR="00FA28D0" w:rsidRPr="00AE06AE">
        <w:rPr>
          <w:rFonts w:asciiTheme="minorHAnsi" w:hAnsiTheme="minorHAnsi" w:cstheme="minorHAnsi"/>
          <w:b/>
          <w:bCs/>
          <w:noProof/>
          <w:color w:val="3E3E3E" w:themeColor="background2" w:themeShade="40"/>
        </w:rPr>
        <mc:AlternateContent>
          <mc:Choice Requires="wps">
            <w:drawing>
              <wp:anchor distT="0" distB="0" distL="114300" distR="114300" simplePos="0" relativeHeight="251658241" behindDoc="0" locked="0" layoutInCell="1" allowOverlap="1" wp14:anchorId="237E5387" wp14:editId="40573297">
                <wp:simplePos x="0" y="0"/>
                <wp:positionH relativeFrom="column">
                  <wp:posOffset>540385</wp:posOffset>
                </wp:positionH>
                <wp:positionV relativeFrom="paragraph">
                  <wp:posOffset>8661400</wp:posOffset>
                </wp:positionV>
                <wp:extent cx="6672580" cy="1191895"/>
                <wp:effectExtent l="0" t="0" r="0" b="8255"/>
                <wp:wrapNone/>
                <wp:docPr id="57014155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2580" cy="1191895"/>
                        </a:xfrm>
                        <a:prstGeom prst="rect">
                          <a:avLst/>
                        </a:prstGeom>
                        <a:solidFill>
                          <a:srgbClr val="FFFFFF"/>
                        </a:solidFill>
                        <a:ln w="9525">
                          <a:solidFill>
                            <a:srgbClr val="000000"/>
                          </a:solidFill>
                          <a:miter lim="800000"/>
                          <a:headEnd/>
                          <a:tailEnd/>
                        </a:ln>
                      </wps:spPr>
                      <wps:txbx>
                        <w:txbxContent>
                          <w:p w14:paraId="0DF2A412" w14:textId="77777777" w:rsidR="00FA28D0" w:rsidRDefault="00FA28D0" w:rsidP="00FA28D0">
                            <w:r>
                              <w:t>For internal use only (action agreed, by whom, date):</w:t>
                            </w:r>
                          </w:p>
                          <w:p w14:paraId="308D0ACD" w14:textId="77777777" w:rsidR="00FA28D0" w:rsidRDefault="00FA28D0" w:rsidP="00FA28D0"/>
                          <w:p w14:paraId="2DE42028" w14:textId="77777777" w:rsidR="00FA28D0" w:rsidRDefault="00FA28D0" w:rsidP="00FA28D0"/>
                          <w:p w14:paraId="23B27586" w14:textId="77777777" w:rsidR="00FA28D0" w:rsidRDefault="00FA28D0" w:rsidP="00FA28D0"/>
                          <w:p w14:paraId="10536B1A" w14:textId="77777777" w:rsidR="00FA28D0" w:rsidRDefault="00FA28D0" w:rsidP="00FA28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7E5387" id="Rectangle 1" o:spid="_x0000_s1028" style="position:absolute;left:0;text-align:left;margin-left:42.55pt;margin-top:682pt;width:525.4pt;height:93.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">
                <v:textbox>
                  <w:txbxContent>
                    <w:p w14:paraId="0DF2A412" w14:textId="77777777" w:rsidR="00FA28D0" w:rsidRDefault="00FA28D0" w:rsidP="00FA28D0">
                      <w:r>
                        <w:t>For internal use only (action agreed, by whom, date):</w:t>
                      </w:r>
                    </w:p>
                    <w:p w14:paraId="308D0ACD" w14:textId="77777777" w:rsidR="00FA28D0" w:rsidRDefault="00FA28D0" w:rsidP="00FA28D0"/>
                    <w:p w14:paraId="2DE42028" w14:textId="77777777" w:rsidR="00FA28D0" w:rsidRDefault="00FA28D0" w:rsidP="00FA28D0"/>
                    <w:p w14:paraId="23B27586" w14:textId="77777777" w:rsidR="00FA28D0" w:rsidRDefault="00FA28D0" w:rsidP="00FA28D0"/>
                    <w:p w14:paraId="10536B1A" w14:textId="77777777" w:rsidR="00FA28D0" w:rsidRDefault="00FA28D0" w:rsidP="00FA28D0"/>
                  </w:txbxContent>
                </v:textbox>
              </v:rect>
            </w:pict>
          </mc:Fallback>
        </mc:AlternateContent>
      </w:r>
      <w:r w:rsidR="00F6773F">
        <w:rPr>
          <w:rFonts w:asciiTheme="minorHAnsi" w:hAnsiTheme="minorHAnsi" w:cstheme="minorBidi"/>
          <w:b/>
          <w:bCs/>
          <w:color w:val="3E3E3E" w:themeColor="background2" w:themeShade="40"/>
        </w:rPr>
        <w:t>Re</w:t>
      </w:r>
      <w:r w:rsidR="00FA28D0" w:rsidRPr="5A1BCAC7">
        <w:rPr>
          <w:rFonts w:asciiTheme="minorHAnsi" w:hAnsiTheme="minorHAnsi" w:cstheme="minorBidi"/>
          <w:b/>
          <w:bCs/>
          <w:color w:val="3E3E3E" w:themeColor="background2" w:themeShade="40"/>
        </w:rPr>
        <w:t>quest</w:t>
      </w:r>
      <w:r w:rsidR="00FA28D0">
        <w:rPr>
          <w:rFonts w:asciiTheme="minorHAnsi" w:hAnsiTheme="minorHAnsi" w:cstheme="minorBidi"/>
          <w:b/>
          <w:bCs/>
          <w:color w:val="3E3E3E" w:themeColor="background2" w:themeShade="40"/>
        </w:rPr>
        <w:t>s</w:t>
      </w:r>
      <w:r w:rsidR="00FA28D0" w:rsidRPr="5A1BCAC7">
        <w:rPr>
          <w:rFonts w:asciiTheme="minorHAnsi" w:hAnsiTheme="minorHAnsi" w:cstheme="minorBidi"/>
          <w:b/>
          <w:bCs/>
          <w:color w:val="3E3E3E" w:themeColor="background2" w:themeShade="40"/>
        </w:rPr>
        <w:t xml:space="preserve"> will not be considered without a completed support plan</w:t>
      </w:r>
      <w:r w:rsidR="00FA28D0" w:rsidRPr="5A1BCAC7">
        <w:rPr>
          <w:rFonts w:asciiTheme="minorHAnsi" w:hAnsiTheme="minorHAnsi" w:cstheme="minorBidi"/>
          <w:color w:val="3E3E3E" w:themeColor="background2" w:themeShade="40"/>
        </w:rPr>
        <w:t xml:space="preserve"> </w:t>
      </w:r>
    </w:p>
    <w:p w14:paraId="643126A3" w14:textId="77777777" w:rsidR="00E3712A" w:rsidRPr="002456F1" w:rsidRDefault="00E3712A" w:rsidP="00E3712A">
      <w:pPr>
        <w:rPr>
          <w:rFonts w:asciiTheme="minorHAnsi" w:hAnsiTheme="minorHAnsi" w:cstheme="minorHAnsi"/>
          <w:color w:val="3E3E3E" w:themeColor="background2" w:themeShade="40"/>
        </w:rPr>
      </w:pPr>
    </w:p>
    <w:p w14:paraId="4CA420F8" w14:textId="0A5EA6E4" w:rsidR="00E3712A" w:rsidRDefault="00E3712A" w:rsidP="00E3712A">
      <w:pPr>
        <w:jc w:val="both"/>
        <w:rPr>
          <w:rFonts w:asciiTheme="minorHAnsi" w:hAnsiTheme="minorHAnsi" w:cstheme="minorHAnsi"/>
          <w:color w:val="3E3E3E" w:themeColor="background2" w:themeShade="40"/>
        </w:rPr>
      </w:pPr>
      <w:r w:rsidRPr="002456F1">
        <w:rPr>
          <w:rFonts w:asciiTheme="minorHAnsi" w:hAnsiTheme="minorHAnsi" w:cstheme="minorHAnsi"/>
          <w:color w:val="3E3E3E" w:themeColor="background2" w:themeShade="40"/>
        </w:rPr>
        <w:t xml:space="preserve">CPCAB does not guarantee to issue a </w:t>
      </w:r>
      <w:r w:rsidRPr="00E3712A">
        <w:rPr>
          <w:rFonts w:asciiTheme="minorHAnsi" w:hAnsiTheme="minorHAnsi" w:cstheme="minorHAnsi"/>
          <w:color w:val="3E3E3E" w:themeColor="background2" w:themeShade="40"/>
        </w:rPr>
        <w:t>c</w:t>
      </w:r>
      <w:r w:rsidRPr="002456F1">
        <w:rPr>
          <w:rFonts w:asciiTheme="minorHAnsi" w:hAnsiTheme="minorHAnsi" w:cstheme="minorHAnsi"/>
          <w:color w:val="3E3E3E" w:themeColor="background2" w:themeShade="40"/>
        </w:rPr>
        <w:t xml:space="preserve">ertificate if: </w:t>
      </w:r>
    </w:p>
    <w:p w14:paraId="62C092A5" w14:textId="10C69CBC" w:rsidR="00E3712A" w:rsidRDefault="00E3712A" w:rsidP="00E3712A">
      <w:pPr>
        <w:jc w:val="both"/>
        <w:rPr>
          <w:rFonts w:asciiTheme="minorHAnsi" w:hAnsiTheme="minorHAnsi" w:cstheme="minorHAnsi"/>
          <w:color w:val="3E3E3E" w:themeColor="background2" w:themeShade="40"/>
        </w:rPr>
      </w:pPr>
    </w:p>
    <w:p w14:paraId="616309AE" w14:textId="6C3533A5" w:rsidR="00E3712A" w:rsidRPr="002456F1" w:rsidRDefault="00E3712A" w:rsidP="002456F1">
      <w:pPr>
        <w:pStyle w:val="ListParagraph"/>
        <w:numPr>
          <w:ilvl w:val="0"/>
          <w:numId w:val="12"/>
        </w:numPr>
        <w:jc w:val="both"/>
        <w:rPr>
          <w:rFonts w:asciiTheme="minorHAnsi" w:hAnsiTheme="minorHAnsi" w:cstheme="minorHAnsi"/>
          <w:color w:val="3E3E3E" w:themeColor="background2" w:themeShade="40"/>
        </w:rPr>
      </w:pPr>
      <w:r>
        <w:rPr>
          <w:rFonts w:asciiTheme="minorHAnsi" w:hAnsiTheme="minorHAnsi" w:cstheme="minorHAnsi"/>
          <w:color w:val="3E3E3E" w:themeColor="background2" w:themeShade="40"/>
        </w:rPr>
        <w:t>A</w:t>
      </w:r>
      <w:r w:rsidRPr="002456F1">
        <w:rPr>
          <w:rFonts w:asciiTheme="minorHAnsi" w:hAnsiTheme="minorHAnsi" w:cstheme="minorHAnsi"/>
          <w:color w:val="3E3E3E" w:themeColor="background2" w:themeShade="40"/>
        </w:rPr>
        <w:t>n extension request has not been asked for by the end of the permitted extension</w:t>
      </w:r>
      <w:r>
        <w:rPr>
          <w:rFonts w:asciiTheme="minorHAnsi" w:hAnsiTheme="minorHAnsi" w:cstheme="minorHAnsi"/>
          <w:color w:val="3E3E3E" w:themeColor="background2" w:themeShade="40"/>
        </w:rPr>
        <w:t>.</w:t>
      </w:r>
    </w:p>
    <w:p w14:paraId="2AEC0F12" w14:textId="293D5967" w:rsidR="00E3712A" w:rsidRPr="002456F1" w:rsidRDefault="00E3712A" w:rsidP="002456F1">
      <w:pPr>
        <w:numPr>
          <w:ilvl w:val="0"/>
          <w:numId w:val="12"/>
        </w:numPr>
        <w:jc w:val="both"/>
        <w:rPr>
          <w:rFonts w:asciiTheme="minorHAnsi" w:hAnsiTheme="minorHAnsi" w:cstheme="minorHAnsi"/>
          <w:color w:val="3E3E3E" w:themeColor="background2" w:themeShade="40"/>
        </w:rPr>
      </w:pPr>
      <w:r>
        <w:rPr>
          <w:rFonts w:asciiTheme="minorHAnsi" w:hAnsiTheme="minorHAnsi" w:cstheme="minorHAnsi"/>
          <w:color w:val="3E3E3E" w:themeColor="background2" w:themeShade="40"/>
        </w:rPr>
        <w:t>T</w:t>
      </w:r>
      <w:r w:rsidRPr="002456F1">
        <w:rPr>
          <w:rFonts w:asciiTheme="minorHAnsi" w:hAnsiTheme="minorHAnsi" w:cstheme="minorHAnsi"/>
          <w:color w:val="3E3E3E" w:themeColor="background2" w:themeShade="40"/>
        </w:rPr>
        <w:t>he reason for an extension cannot be justified appropriately</w:t>
      </w:r>
      <w:r>
        <w:rPr>
          <w:rFonts w:asciiTheme="minorHAnsi" w:hAnsiTheme="minorHAnsi" w:cstheme="minorHAnsi"/>
          <w:color w:val="3E3E3E" w:themeColor="background2" w:themeShade="40"/>
        </w:rPr>
        <w:t>.</w:t>
      </w:r>
    </w:p>
    <w:p w14:paraId="25C14917" w14:textId="77777777" w:rsidR="00E3712A" w:rsidRPr="002456F1" w:rsidRDefault="00E3712A" w:rsidP="002456F1">
      <w:pPr>
        <w:jc w:val="both"/>
        <w:rPr>
          <w:rFonts w:asciiTheme="minorHAnsi" w:hAnsiTheme="minorHAnsi" w:cstheme="minorHAnsi"/>
          <w:color w:val="3E3E3E" w:themeColor="background2" w:themeShade="40"/>
        </w:rPr>
      </w:pPr>
    </w:p>
    <w:p w14:paraId="031DCF2D" w14:textId="5800340F" w:rsidR="00E3712A" w:rsidRPr="00E3712A" w:rsidRDefault="00E3712A" w:rsidP="5A1BCAC7">
      <w:pPr>
        <w:jc w:val="both"/>
        <w:rPr>
          <w:rFonts w:asciiTheme="minorHAnsi" w:hAnsiTheme="minorHAnsi" w:cstheme="minorBidi"/>
          <w:color w:val="3E3E3E" w:themeColor="background2" w:themeShade="40"/>
        </w:rPr>
      </w:pPr>
      <w:r w:rsidRPr="008E0C3E">
        <w:rPr>
          <w:rFonts w:asciiTheme="minorHAnsi" w:hAnsiTheme="minorHAnsi" w:cstheme="minorBidi"/>
          <w:b/>
          <w:bCs/>
          <w:color w:val="3E3E3E" w:themeColor="background2" w:themeShade="40"/>
        </w:rPr>
        <w:t>Please note:</w:t>
      </w:r>
      <w:r w:rsidRPr="008E0C3E">
        <w:rPr>
          <w:rFonts w:asciiTheme="minorHAnsi" w:hAnsiTheme="minorHAnsi" w:cstheme="minorBidi"/>
          <w:color w:val="3E3E3E" w:themeColor="background2" w:themeShade="40"/>
        </w:rPr>
        <w:t xml:space="preserve"> all</w:t>
      </w:r>
      <w:r w:rsidRPr="5A1BCAC7">
        <w:rPr>
          <w:rFonts w:asciiTheme="minorHAnsi" w:hAnsiTheme="minorHAnsi" w:cstheme="minorBidi"/>
          <w:color w:val="3E3E3E" w:themeColor="background2" w:themeShade="40"/>
        </w:rPr>
        <w:t xml:space="preserve"> other internal assessment requirements must have been completed, and the candidate/s found proficient in the external assessment</w:t>
      </w:r>
      <w:r w:rsidR="10E409AD" w:rsidRPr="5A1BCAC7">
        <w:rPr>
          <w:rFonts w:asciiTheme="minorHAnsi" w:hAnsiTheme="minorHAnsi" w:cstheme="minorBidi"/>
          <w:color w:val="3E3E3E" w:themeColor="background2" w:themeShade="40"/>
        </w:rPr>
        <w:t xml:space="preserve"> (where applicable)</w:t>
      </w:r>
      <w:r w:rsidRPr="5A1BCAC7">
        <w:rPr>
          <w:rFonts w:asciiTheme="minorHAnsi" w:hAnsiTheme="minorHAnsi" w:cstheme="minorBidi"/>
          <w:color w:val="3E3E3E" w:themeColor="background2" w:themeShade="40"/>
        </w:rPr>
        <w:t xml:space="preserve">. </w:t>
      </w:r>
    </w:p>
    <w:p w14:paraId="07514FD7" w14:textId="77777777" w:rsidR="00E3712A" w:rsidRPr="00E3712A" w:rsidRDefault="00E3712A" w:rsidP="00E3712A">
      <w:pPr>
        <w:rPr>
          <w:rFonts w:asciiTheme="minorHAnsi" w:hAnsiTheme="minorHAnsi" w:cstheme="minorHAnsi"/>
          <w:color w:val="3E3E3E" w:themeColor="background2" w:themeShade="40"/>
        </w:rPr>
      </w:pPr>
    </w:p>
    <w:p w14:paraId="2D3101F8" w14:textId="1F3FFEE7" w:rsidR="00AE06AE" w:rsidRDefault="00E3712A" w:rsidP="00AE06AE">
      <w:pPr>
        <w:rPr>
          <w:rFonts w:asciiTheme="minorHAnsi" w:hAnsiTheme="minorHAnsi" w:cstheme="minorBidi"/>
          <w:bCs/>
          <w:color w:val="3E3E3E" w:themeColor="background2" w:themeShade="40"/>
        </w:rPr>
      </w:pPr>
      <w:r w:rsidRPr="00AE06AE">
        <w:rPr>
          <w:rFonts w:asciiTheme="minorHAnsi" w:hAnsiTheme="minorHAnsi" w:cstheme="minorBidi"/>
          <w:bCs/>
          <w:color w:val="3E3E3E" w:themeColor="background2" w:themeShade="40"/>
        </w:rPr>
        <w:t>This form can be used for the following qualifications:</w:t>
      </w:r>
    </w:p>
    <w:p w14:paraId="71C239AE" w14:textId="77777777" w:rsidR="00AE06AE" w:rsidRPr="00AE06AE" w:rsidRDefault="00AE06AE" w:rsidP="00AE06AE">
      <w:pPr>
        <w:rPr>
          <w:rFonts w:asciiTheme="minorHAnsi" w:hAnsiTheme="minorHAnsi" w:cstheme="minorBidi"/>
          <w:bCs/>
          <w:color w:val="3E3E3E" w:themeColor="background2" w:themeShade="40"/>
        </w:rPr>
      </w:pPr>
    </w:p>
    <w:p w14:paraId="69CF271A" w14:textId="5EF9FFDF" w:rsidR="00AE06AE" w:rsidRPr="00AE06AE" w:rsidRDefault="00E3712A" w:rsidP="00AE06AE">
      <w:pPr>
        <w:pStyle w:val="ListParagraph"/>
        <w:numPr>
          <w:ilvl w:val="0"/>
          <w:numId w:val="17"/>
        </w:numPr>
        <w:rPr>
          <w:rFonts w:asciiTheme="minorHAnsi" w:hAnsiTheme="minorHAnsi" w:cstheme="minorBidi"/>
          <w:bCs/>
          <w:color w:val="3E3E3E" w:themeColor="background2" w:themeShade="40"/>
        </w:rPr>
      </w:pPr>
      <w:r w:rsidRPr="00AE06AE">
        <w:rPr>
          <w:rFonts w:asciiTheme="minorHAnsi" w:hAnsiTheme="minorHAnsi" w:cstheme="minorBidi"/>
          <w:b/>
          <w:color w:val="3E3E3E" w:themeColor="background2" w:themeShade="40"/>
        </w:rPr>
        <w:t>Level 2 and 3 (CSK-L</w:t>
      </w:r>
      <w:r w:rsidR="003760BA" w:rsidRPr="00AE06AE">
        <w:rPr>
          <w:rFonts w:asciiTheme="minorHAnsi" w:hAnsiTheme="minorHAnsi" w:cstheme="minorBidi"/>
          <w:b/>
          <w:color w:val="3E3E3E" w:themeColor="background2" w:themeShade="40"/>
        </w:rPr>
        <w:t>2, CST</w:t>
      </w:r>
      <w:r w:rsidRPr="00AE06AE">
        <w:rPr>
          <w:rFonts w:asciiTheme="minorHAnsi" w:hAnsiTheme="minorHAnsi" w:cstheme="minorBidi"/>
          <w:b/>
          <w:color w:val="3E3E3E" w:themeColor="background2" w:themeShade="40"/>
        </w:rPr>
        <w:t>-L3</w:t>
      </w:r>
      <w:r w:rsidR="00BB7B82" w:rsidRPr="00AE06AE">
        <w:rPr>
          <w:rFonts w:asciiTheme="minorHAnsi" w:hAnsiTheme="minorHAnsi" w:cstheme="minorBidi"/>
          <w:b/>
          <w:color w:val="3E3E3E" w:themeColor="background2" w:themeShade="40"/>
        </w:rPr>
        <w:t>/CAST-L3</w:t>
      </w:r>
      <w:r w:rsidR="00593EB2" w:rsidRPr="00AE06AE">
        <w:rPr>
          <w:rFonts w:asciiTheme="minorHAnsi" w:hAnsiTheme="minorHAnsi" w:cstheme="minorBidi"/>
          <w:b/>
          <w:color w:val="3E3E3E" w:themeColor="background2" w:themeShade="40"/>
        </w:rPr>
        <w:t xml:space="preserve"> and LCS-L3</w:t>
      </w:r>
      <w:r w:rsidRPr="00AE06AE">
        <w:rPr>
          <w:rFonts w:asciiTheme="minorHAnsi" w:hAnsiTheme="minorHAnsi" w:cstheme="minorBidi"/>
          <w:b/>
          <w:color w:val="3E3E3E" w:themeColor="background2" w:themeShade="40"/>
        </w:rPr>
        <w:t>):</w:t>
      </w:r>
      <w:r w:rsidRPr="00AE06AE">
        <w:rPr>
          <w:rFonts w:asciiTheme="minorHAnsi" w:hAnsiTheme="minorHAnsi" w:cstheme="minorBidi"/>
          <w:bCs/>
          <w:color w:val="3E3E3E" w:themeColor="background2" w:themeShade="40"/>
        </w:rPr>
        <w:t xml:space="preserve"> to request an extension for completion of the internal assessment </w:t>
      </w:r>
      <w:r w:rsidR="3F9C4872" w:rsidRPr="00AE06AE">
        <w:rPr>
          <w:rFonts w:asciiTheme="minorHAnsi" w:hAnsiTheme="minorHAnsi" w:cstheme="minorBidi"/>
          <w:bCs/>
          <w:color w:val="3E3E3E" w:themeColor="background2" w:themeShade="40"/>
        </w:rPr>
        <w:t>beyond the standard 3-month allowance</w:t>
      </w:r>
      <w:r w:rsidRPr="00AE06AE">
        <w:rPr>
          <w:rFonts w:asciiTheme="minorHAnsi" w:hAnsiTheme="minorHAnsi" w:cstheme="minorBidi"/>
          <w:bCs/>
          <w:color w:val="3E3E3E" w:themeColor="background2" w:themeShade="40"/>
        </w:rPr>
        <w:t xml:space="preserve">. </w:t>
      </w:r>
      <w:r w:rsidR="48857295" w:rsidRPr="00AE06AE">
        <w:rPr>
          <w:rFonts w:asciiTheme="minorHAnsi" w:hAnsiTheme="minorHAnsi" w:cstheme="minorBidi"/>
          <w:b/>
          <w:color w:val="3E3E3E" w:themeColor="background2" w:themeShade="40"/>
        </w:rPr>
        <w:t>The extension must be applied for before the standard 3-month period has expired.</w:t>
      </w:r>
      <w:r w:rsidR="48857295" w:rsidRPr="00AE06AE">
        <w:rPr>
          <w:rFonts w:asciiTheme="minorHAnsi" w:hAnsiTheme="minorHAnsi" w:cstheme="minorBidi"/>
          <w:bCs/>
          <w:color w:val="3E3E3E" w:themeColor="background2" w:themeShade="40"/>
        </w:rPr>
        <w:t xml:space="preserve"> </w:t>
      </w:r>
      <w:r w:rsidRPr="00AE06AE">
        <w:rPr>
          <w:rFonts w:asciiTheme="minorHAnsi" w:hAnsiTheme="minorHAnsi" w:cstheme="minorBidi"/>
          <w:bCs/>
          <w:color w:val="3E3E3E" w:themeColor="background2" w:themeShade="40"/>
        </w:rPr>
        <w:t>Please mark N/A in the appropriate boxes.</w:t>
      </w:r>
      <w:r w:rsidR="00AE06AE" w:rsidRPr="00AE06AE">
        <w:rPr>
          <w:rFonts w:asciiTheme="minorHAnsi" w:hAnsiTheme="minorHAnsi" w:cstheme="minorBidi"/>
          <w:bCs/>
          <w:color w:val="3E3E3E" w:themeColor="background2" w:themeShade="40"/>
        </w:rPr>
        <w:t xml:space="preserve"> </w:t>
      </w:r>
    </w:p>
    <w:p w14:paraId="5DD4D11B" w14:textId="0F1F4DBB" w:rsidR="00AE06AE" w:rsidRPr="00AE06AE" w:rsidRDefault="00E3712A" w:rsidP="00AE06AE">
      <w:pPr>
        <w:pStyle w:val="ListParagraph"/>
        <w:numPr>
          <w:ilvl w:val="0"/>
          <w:numId w:val="17"/>
        </w:numPr>
        <w:rPr>
          <w:rFonts w:asciiTheme="minorHAnsi" w:hAnsiTheme="minorHAnsi" w:cstheme="minorBidi"/>
          <w:bCs/>
          <w:color w:val="3E3E3E" w:themeColor="background2" w:themeShade="40"/>
        </w:rPr>
      </w:pPr>
      <w:r w:rsidRPr="00AE06AE">
        <w:rPr>
          <w:rFonts w:asciiTheme="minorHAnsi" w:hAnsiTheme="minorHAnsi" w:cstheme="minorBidi"/>
          <w:b/>
          <w:color w:val="3E3E3E" w:themeColor="background2" w:themeShade="40"/>
        </w:rPr>
        <w:t>Levels 4, 5 or 6 (TC-L4, LC-L4,</w:t>
      </w:r>
      <w:r w:rsidR="007427D9" w:rsidRPr="00AE06AE">
        <w:rPr>
          <w:rFonts w:asciiTheme="minorHAnsi" w:hAnsiTheme="minorHAnsi" w:cstheme="minorBidi"/>
          <w:b/>
          <w:color w:val="3E3E3E" w:themeColor="background2" w:themeShade="40"/>
        </w:rPr>
        <w:t xml:space="preserve"> </w:t>
      </w:r>
      <w:r w:rsidRPr="00AE06AE">
        <w:rPr>
          <w:rFonts w:asciiTheme="minorHAnsi" w:hAnsiTheme="minorHAnsi" w:cstheme="minorBidi"/>
          <w:b/>
          <w:color w:val="3E3E3E" w:themeColor="background2" w:themeShade="40"/>
        </w:rPr>
        <w:t>PC-L5, CBT-L5</w:t>
      </w:r>
      <w:r w:rsidR="00F3786F" w:rsidRPr="00AE06AE">
        <w:rPr>
          <w:rFonts w:asciiTheme="minorHAnsi" w:hAnsiTheme="minorHAnsi" w:cstheme="minorBidi"/>
          <w:b/>
          <w:color w:val="3E3E3E" w:themeColor="background2" w:themeShade="40"/>
        </w:rPr>
        <w:t xml:space="preserve">, CYP-L5 </w:t>
      </w:r>
      <w:r w:rsidRPr="00AE06AE">
        <w:rPr>
          <w:rFonts w:asciiTheme="minorHAnsi" w:hAnsiTheme="minorHAnsi" w:cstheme="minorBidi"/>
          <w:b/>
          <w:color w:val="3E3E3E" w:themeColor="background2" w:themeShade="40"/>
        </w:rPr>
        <w:t>or TCSU-L6):</w:t>
      </w:r>
      <w:r w:rsidRPr="00AE06AE">
        <w:rPr>
          <w:rFonts w:asciiTheme="minorHAnsi" w:hAnsiTheme="minorHAnsi" w:cstheme="minorBidi"/>
          <w:bCs/>
          <w:color w:val="3E3E3E" w:themeColor="background2" w:themeShade="40"/>
        </w:rPr>
        <w:t xml:space="preserve"> to request an extension for the completion of client</w:t>
      </w:r>
      <w:r w:rsidR="009F6626" w:rsidRPr="00AE06AE">
        <w:rPr>
          <w:rFonts w:asciiTheme="minorHAnsi" w:hAnsiTheme="minorHAnsi" w:cstheme="minorBidi"/>
          <w:bCs/>
          <w:color w:val="3E3E3E" w:themeColor="background2" w:themeShade="40"/>
        </w:rPr>
        <w:t>, coachee</w:t>
      </w:r>
      <w:r w:rsidRPr="00AE06AE">
        <w:rPr>
          <w:rFonts w:asciiTheme="minorHAnsi" w:hAnsiTheme="minorHAnsi" w:cstheme="minorBidi"/>
          <w:bCs/>
          <w:color w:val="3E3E3E" w:themeColor="background2" w:themeShade="40"/>
        </w:rPr>
        <w:t xml:space="preserve"> or supervision hours</w:t>
      </w:r>
      <w:r w:rsidR="408A625A" w:rsidRPr="00AE06AE">
        <w:rPr>
          <w:rFonts w:asciiTheme="minorHAnsi" w:hAnsiTheme="minorHAnsi" w:cstheme="minorBidi"/>
          <w:bCs/>
          <w:color w:val="3E3E3E" w:themeColor="background2" w:themeShade="40"/>
        </w:rPr>
        <w:t>, and any associated internal assessment, beyond the standard 12-month allowance</w:t>
      </w:r>
      <w:r w:rsidRPr="00AE06AE">
        <w:rPr>
          <w:rFonts w:asciiTheme="minorHAnsi" w:hAnsiTheme="minorHAnsi" w:cstheme="minorBidi"/>
          <w:bCs/>
          <w:color w:val="3E3E3E" w:themeColor="background2" w:themeShade="40"/>
        </w:rPr>
        <w:t xml:space="preserve">. </w:t>
      </w:r>
      <w:r w:rsidRPr="00AE06AE">
        <w:rPr>
          <w:rFonts w:asciiTheme="minorHAnsi" w:hAnsiTheme="minorHAnsi" w:cstheme="minorBidi"/>
          <w:b/>
          <w:color w:val="3E3E3E" w:themeColor="background2" w:themeShade="40"/>
        </w:rPr>
        <w:t xml:space="preserve">The extension must be applied for before the </w:t>
      </w:r>
      <w:r w:rsidR="009355C6" w:rsidRPr="00AE06AE">
        <w:rPr>
          <w:rFonts w:asciiTheme="minorHAnsi" w:hAnsiTheme="minorHAnsi" w:cstheme="minorBidi"/>
          <w:b/>
          <w:color w:val="3E3E3E" w:themeColor="background2" w:themeShade="40"/>
        </w:rPr>
        <w:t>standard 12-month period</w:t>
      </w:r>
      <w:r w:rsidR="00992351" w:rsidRPr="00AE06AE">
        <w:rPr>
          <w:rFonts w:asciiTheme="minorHAnsi" w:hAnsiTheme="minorHAnsi" w:cstheme="minorBidi"/>
          <w:b/>
          <w:color w:val="3E3E3E" w:themeColor="background2" w:themeShade="40"/>
        </w:rPr>
        <w:t xml:space="preserve"> ha</w:t>
      </w:r>
      <w:r w:rsidR="009355C6" w:rsidRPr="00AE06AE">
        <w:rPr>
          <w:rFonts w:asciiTheme="minorHAnsi" w:hAnsiTheme="minorHAnsi" w:cstheme="minorBidi"/>
          <w:b/>
          <w:color w:val="3E3E3E" w:themeColor="background2" w:themeShade="40"/>
        </w:rPr>
        <w:t>s</w:t>
      </w:r>
      <w:r w:rsidR="00992351" w:rsidRPr="00AE06AE">
        <w:rPr>
          <w:rFonts w:asciiTheme="minorHAnsi" w:hAnsiTheme="minorHAnsi" w:cstheme="minorBidi"/>
          <w:b/>
          <w:color w:val="3E3E3E" w:themeColor="background2" w:themeShade="40"/>
        </w:rPr>
        <w:t xml:space="preserve"> expired</w:t>
      </w:r>
      <w:r w:rsidR="36D0CC85" w:rsidRPr="00AE06AE">
        <w:rPr>
          <w:rFonts w:asciiTheme="minorHAnsi" w:hAnsiTheme="minorHAnsi" w:cstheme="minorBidi"/>
          <w:b/>
          <w:color w:val="3E3E3E" w:themeColor="background2" w:themeShade="40"/>
        </w:rPr>
        <w:t>.</w:t>
      </w:r>
      <w:r w:rsidR="36D0CC85" w:rsidRPr="00AE06AE">
        <w:rPr>
          <w:rFonts w:asciiTheme="minorHAnsi" w:hAnsiTheme="minorHAnsi" w:cstheme="minorBidi"/>
          <w:bCs/>
          <w:color w:val="3E3E3E" w:themeColor="background2" w:themeShade="40"/>
        </w:rPr>
        <w:t xml:space="preserve"> </w:t>
      </w:r>
      <w:r w:rsidR="00992351" w:rsidRPr="00AE06AE">
        <w:rPr>
          <w:rFonts w:asciiTheme="minorHAnsi" w:hAnsiTheme="minorHAnsi" w:cstheme="minorBidi"/>
          <w:bCs/>
          <w:color w:val="3E3E3E" w:themeColor="background2" w:themeShade="40"/>
        </w:rPr>
        <w:t xml:space="preserve"> </w:t>
      </w:r>
    </w:p>
    <w:p w14:paraId="2C3854B7" w14:textId="16A90985" w:rsidR="00E3712A" w:rsidRPr="00AE06AE" w:rsidRDefault="00E3712A" w:rsidP="00AE06AE">
      <w:pPr>
        <w:pStyle w:val="ListParagraph"/>
        <w:numPr>
          <w:ilvl w:val="0"/>
          <w:numId w:val="17"/>
        </w:numPr>
        <w:rPr>
          <w:rFonts w:asciiTheme="minorHAnsi" w:hAnsiTheme="minorHAnsi" w:cstheme="minorBidi"/>
          <w:bCs/>
          <w:color w:val="3E3E3E" w:themeColor="background2" w:themeShade="40"/>
        </w:rPr>
      </w:pPr>
      <w:r w:rsidRPr="00AE06AE">
        <w:rPr>
          <w:rFonts w:asciiTheme="minorHAnsi" w:hAnsiTheme="minorHAnsi" w:cstheme="minorBidi"/>
          <w:b/>
          <w:color w:val="3E3E3E" w:themeColor="background2" w:themeShade="40"/>
        </w:rPr>
        <w:lastRenderedPageBreak/>
        <w:t>Tailor</w:t>
      </w:r>
      <w:r w:rsidR="00A379D2" w:rsidRPr="00AE06AE">
        <w:rPr>
          <w:rFonts w:asciiTheme="minorHAnsi" w:hAnsiTheme="minorHAnsi" w:cstheme="minorBidi"/>
          <w:b/>
          <w:color w:val="3E3E3E" w:themeColor="background2" w:themeShade="40"/>
        </w:rPr>
        <w:t xml:space="preserve"> m</w:t>
      </w:r>
      <w:r w:rsidRPr="00AE06AE">
        <w:rPr>
          <w:rFonts w:asciiTheme="minorHAnsi" w:hAnsiTheme="minorHAnsi" w:cstheme="minorBidi"/>
          <w:b/>
          <w:color w:val="3E3E3E" w:themeColor="background2" w:themeShade="40"/>
        </w:rPr>
        <w:t>ade qualifications:</w:t>
      </w:r>
      <w:r w:rsidRPr="00AE06AE">
        <w:rPr>
          <w:rFonts w:asciiTheme="minorHAnsi" w:hAnsiTheme="minorHAnsi" w:cstheme="minorBidi"/>
          <w:bCs/>
          <w:color w:val="3E3E3E" w:themeColor="background2" w:themeShade="40"/>
        </w:rPr>
        <w:t xml:space="preserve"> to request an extension for completion of</w:t>
      </w:r>
      <w:r w:rsidR="15432ADF" w:rsidRPr="00AE06AE">
        <w:rPr>
          <w:rFonts w:asciiTheme="minorHAnsi" w:hAnsiTheme="minorHAnsi" w:cstheme="minorBidi"/>
          <w:bCs/>
          <w:color w:val="3E3E3E" w:themeColor="background2" w:themeShade="40"/>
        </w:rPr>
        <w:t xml:space="preserve"> client, coachee or supervision hours (where applicable) or aspects of</w:t>
      </w:r>
      <w:r w:rsidRPr="00AE06AE">
        <w:rPr>
          <w:rFonts w:asciiTheme="minorHAnsi" w:hAnsiTheme="minorHAnsi" w:cstheme="minorBidi"/>
          <w:bCs/>
          <w:color w:val="3E3E3E" w:themeColor="background2" w:themeShade="40"/>
        </w:rPr>
        <w:t xml:space="preserve"> internal assessment. Please mark N/A in the appropriate boxes.</w:t>
      </w:r>
    </w:p>
    <w:p w14:paraId="6218C6BC" w14:textId="77777777" w:rsidR="00BF5AE3" w:rsidRPr="00AE06AE" w:rsidRDefault="00BF5AE3" w:rsidP="00AE06AE"/>
    <w:p w14:paraId="48855085" w14:textId="7E719D43" w:rsidR="5F017DA3" w:rsidRDefault="5F017DA3" w:rsidP="00AE06AE">
      <w:pPr>
        <w:rPr>
          <w:rFonts w:asciiTheme="minorHAnsi" w:hAnsiTheme="minorHAnsi" w:cstheme="minorBidi"/>
          <w:color w:val="3E3E3E" w:themeColor="background2" w:themeShade="40"/>
        </w:rPr>
      </w:pPr>
      <w:r w:rsidRPr="5A1BCAC7">
        <w:rPr>
          <w:rFonts w:asciiTheme="minorHAnsi" w:hAnsiTheme="minorHAnsi" w:cstheme="minorBidi"/>
          <w:color w:val="3E3E3E" w:themeColor="background2" w:themeShade="40"/>
        </w:rPr>
        <w:t xml:space="preserve">You </w:t>
      </w:r>
      <w:r w:rsidRPr="00AE06AE">
        <w:rPr>
          <w:rFonts w:asciiTheme="minorHAnsi" w:hAnsiTheme="minorHAnsi" w:cstheme="minorBidi"/>
          <w:b/>
          <w:bCs/>
          <w:color w:val="3E3E3E" w:themeColor="background2" w:themeShade="40"/>
        </w:rPr>
        <w:t>do</w:t>
      </w:r>
      <w:r w:rsidRPr="5A1BCAC7">
        <w:rPr>
          <w:rFonts w:asciiTheme="minorHAnsi" w:hAnsiTheme="minorHAnsi" w:cstheme="minorBidi"/>
          <w:color w:val="3E3E3E" w:themeColor="background2" w:themeShade="40"/>
        </w:rPr>
        <w:t xml:space="preserve"> </w:t>
      </w:r>
      <w:r w:rsidRPr="00AE06AE">
        <w:rPr>
          <w:rFonts w:asciiTheme="minorHAnsi" w:hAnsiTheme="minorHAnsi" w:cstheme="minorBidi"/>
          <w:b/>
          <w:bCs/>
          <w:color w:val="3E3E3E" w:themeColor="background2" w:themeShade="40"/>
        </w:rPr>
        <w:t>not</w:t>
      </w:r>
      <w:r w:rsidRPr="5A1BCAC7">
        <w:rPr>
          <w:rFonts w:asciiTheme="minorHAnsi" w:hAnsiTheme="minorHAnsi" w:cstheme="minorBidi"/>
          <w:color w:val="3E3E3E" w:themeColor="background2" w:themeShade="40"/>
        </w:rPr>
        <w:t xml:space="preserve"> need to request an extension for candidates who are due to complete within the standard allowed timeframe</w:t>
      </w:r>
      <w:r w:rsidR="35E7CC39" w:rsidRPr="5A1BCAC7">
        <w:rPr>
          <w:rFonts w:asciiTheme="minorHAnsi" w:hAnsiTheme="minorHAnsi" w:cstheme="minorBidi"/>
          <w:color w:val="3E3E3E" w:themeColor="background2" w:themeShade="40"/>
        </w:rPr>
        <w:t xml:space="preserve"> beyond the end date of their course</w:t>
      </w:r>
      <w:r w:rsidRPr="5A1BCAC7">
        <w:rPr>
          <w:rFonts w:asciiTheme="minorHAnsi" w:hAnsiTheme="minorHAnsi" w:cstheme="minorBidi"/>
          <w:color w:val="3E3E3E" w:themeColor="background2" w:themeShade="40"/>
        </w:rPr>
        <w:t>, e.g. 3 months for levels 2-3, and 12 months for levels 4+</w:t>
      </w:r>
      <w:r w:rsidR="00457D22">
        <w:rPr>
          <w:rFonts w:asciiTheme="minorHAnsi" w:hAnsiTheme="minorHAnsi" w:cstheme="minorBidi"/>
          <w:color w:val="3E3E3E" w:themeColor="background2" w:themeShade="40"/>
        </w:rPr>
        <w:t>.</w:t>
      </w:r>
    </w:p>
    <w:p w14:paraId="0816ABE7" w14:textId="77777777" w:rsidR="00E3712A" w:rsidRPr="00E3712A" w:rsidRDefault="00E3712A" w:rsidP="00E3712A">
      <w:pPr>
        <w:rPr>
          <w:rFonts w:asciiTheme="minorHAnsi" w:hAnsiTheme="minorHAnsi" w:cstheme="minorHAnsi"/>
          <w:color w:val="3E3E3E" w:themeColor="background2" w:themeShade="40"/>
        </w:rPr>
      </w:pPr>
    </w:p>
    <w:tbl>
      <w:tblPr>
        <w:tblStyle w:val="TableGridLight"/>
        <w:tblW w:w="0" w:type="auto"/>
        <w:tblBorders>
          <w:top w:val="single" w:sz="6" w:space="0" w:color="3E3E3E" w:themeColor="background2" w:themeShade="40"/>
          <w:left w:val="single" w:sz="6" w:space="0" w:color="3E3E3E" w:themeColor="background2" w:themeShade="40"/>
          <w:bottom w:val="single" w:sz="6" w:space="0" w:color="3E3E3E" w:themeColor="background2" w:themeShade="40"/>
          <w:right w:val="single" w:sz="6" w:space="0" w:color="3E3E3E" w:themeColor="background2" w:themeShade="40"/>
          <w:insideH w:val="single" w:sz="6" w:space="0" w:color="3E3E3E" w:themeColor="background2" w:themeShade="40"/>
          <w:insideV w:val="single" w:sz="6" w:space="0" w:color="3E3E3E" w:themeColor="background2" w:themeShade="40"/>
        </w:tblBorders>
        <w:tblLook w:val="04A0" w:firstRow="1" w:lastRow="0" w:firstColumn="1" w:lastColumn="0" w:noHBand="0" w:noVBand="1"/>
      </w:tblPr>
      <w:tblGrid>
        <w:gridCol w:w="3396"/>
        <w:gridCol w:w="6661"/>
      </w:tblGrid>
      <w:tr w:rsidR="00E3712A" w:rsidRPr="00E3712A" w14:paraId="2B3E0CE1" w14:textId="77777777" w:rsidTr="5A1BCAC7">
        <w:trPr>
          <w:trHeight w:val="284"/>
        </w:trPr>
        <w:tc>
          <w:tcPr>
            <w:tcW w:w="3396" w:type="dxa"/>
            <w:shd w:val="clear" w:color="auto" w:fill="F2F2F2" w:themeFill="background1" w:themeFillShade="F2"/>
          </w:tcPr>
          <w:p w14:paraId="68CD71F7" w14:textId="77777777" w:rsidR="00E3712A" w:rsidRPr="002456F1" w:rsidRDefault="00E3712A" w:rsidP="00E3712A">
            <w:pPr>
              <w:rPr>
                <w:rFonts w:asciiTheme="minorHAnsi" w:hAnsiTheme="minorHAnsi" w:cstheme="minorHAnsi"/>
                <w:color w:val="3E3E3E" w:themeColor="background2" w:themeShade="40"/>
              </w:rPr>
            </w:pPr>
            <w:r w:rsidRPr="002456F1">
              <w:rPr>
                <w:rFonts w:asciiTheme="minorHAnsi" w:hAnsiTheme="minorHAnsi" w:cstheme="minorHAnsi"/>
                <w:color w:val="3E3E3E" w:themeColor="background2" w:themeShade="40"/>
              </w:rPr>
              <w:t>Centre Name:</w:t>
            </w:r>
          </w:p>
        </w:tc>
        <w:tc>
          <w:tcPr>
            <w:tcW w:w="6661" w:type="dxa"/>
          </w:tcPr>
          <w:p w14:paraId="2C9A01A6" w14:textId="77777777" w:rsidR="00E3712A" w:rsidRPr="00E3712A" w:rsidRDefault="00E3712A" w:rsidP="00E3712A">
            <w:pPr>
              <w:rPr>
                <w:rFonts w:asciiTheme="minorHAnsi" w:hAnsiTheme="minorHAnsi" w:cstheme="minorHAnsi"/>
                <w:color w:val="3E3E3E" w:themeColor="background2" w:themeShade="40"/>
              </w:rPr>
            </w:pPr>
          </w:p>
        </w:tc>
      </w:tr>
      <w:tr w:rsidR="00E3712A" w:rsidRPr="00E3712A" w14:paraId="3C20AB8B" w14:textId="77777777" w:rsidTr="5A1BCAC7">
        <w:trPr>
          <w:trHeight w:val="284"/>
        </w:trPr>
        <w:tc>
          <w:tcPr>
            <w:tcW w:w="3396" w:type="dxa"/>
            <w:shd w:val="clear" w:color="auto" w:fill="F2F2F2" w:themeFill="background1" w:themeFillShade="F2"/>
          </w:tcPr>
          <w:p w14:paraId="0680E9D6" w14:textId="77777777" w:rsidR="00E3712A" w:rsidRPr="002456F1" w:rsidRDefault="00E3712A" w:rsidP="00E3712A">
            <w:pPr>
              <w:rPr>
                <w:rFonts w:asciiTheme="minorHAnsi" w:hAnsiTheme="minorHAnsi" w:cstheme="minorHAnsi"/>
                <w:color w:val="3E3E3E" w:themeColor="background2" w:themeShade="40"/>
              </w:rPr>
            </w:pPr>
            <w:r w:rsidRPr="002456F1">
              <w:rPr>
                <w:rFonts w:asciiTheme="minorHAnsi" w:hAnsiTheme="minorHAnsi" w:cstheme="minorHAnsi"/>
                <w:color w:val="3E3E3E" w:themeColor="background2" w:themeShade="40"/>
              </w:rPr>
              <w:t>Centre Number:</w:t>
            </w:r>
          </w:p>
        </w:tc>
        <w:tc>
          <w:tcPr>
            <w:tcW w:w="6661" w:type="dxa"/>
          </w:tcPr>
          <w:p w14:paraId="1A975EE8" w14:textId="77777777" w:rsidR="00E3712A" w:rsidRPr="00E3712A" w:rsidRDefault="00E3712A" w:rsidP="00E3712A">
            <w:pPr>
              <w:rPr>
                <w:rFonts w:asciiTheme="minorHAnsi" w:hAnsiTheme="minorHAnsi" w:cstheme="minorHAnsi"/>
                <w:color w:val="3E3E3E" w:themeColor="background2" w:themeShade="40"/>
              </w:rPr>
            </w:pPr>
          </w:p>
        </w:tc>
      </w:tr>
      <w:tr w:rsidR="00E3712A" w:rsidRPr="00E3712A" w14:paraId="7BCF85B2" w14:textId="77777777" w:rsidTr="5A1BCAC7">
        <w:trPr>
          <w:trHeight w:val="284"/>
        </w:trPr>
        <w:tc>
          <w:tcPr>
            <w:tcW w:w="3396" w:type="dxa"/>
            <w:shd w:val="clear" w:color="auto" w:fill="F2F2F2" w:themeFill="background1" w:themeFillShade="F2"/>
          </w:tcPr>
          <w:p w14:paraId="4C61D55A" w14:textId="77777777" w:rsidR="00E3712A" w:rsidRPr="002456F1" w:rsidRDefault="00E3712A" w:rsidP="00E3712A">
            <w:pPr>
              <w:rPr>
                <w:rFonts w:asciiTheme="minorHAnsi" w:hAnsiTheme="minorHAnsi" w:cstheme="minorHAnsi"/>
                <w:color w:val="3E3E3E" w:themeColor="background2" w:themeShade="40"/>
              </w:rPr>
            </w:pPr>
            <w:r w:rsidRPr="002456F1">
              <w:rPr>
                <w:rFonts w:asciiTheme="minorHAnsi" w:hAnsiTheme="minorHAnsi" w:cstheme="minorHAnsi"/>
                <w:color w:val="3E3E3E" w:themeColor="background2" w:themeShade="40"/>
              </w:rPr>
              <w:t>Candidate Name:</w:t>
            </w:r>
          </w:p>
        </w:tc>
        <w:tc>
          <w:tcPr>
            <w:tcW w:w="6661" w:type="dxa"/>
          </w:tcPr>
          <w:p w14:paraId="6042C013" w14:textId="77777777" w:rsidR="00E3712A" w:rsidRPr="00E3712A" w:rsidRDefault="00E3712A" w:rsidP="00E3712A">
            <w:pPr>
              <w:rPr>
                <w:rFonts w:asciiTheme="minorHAnsi" w:hAnsiTheme="minorHAnsi" w:cstheme="minorHAnsi"/>
                <w:color w:val="3E3E3E" w:themeColor="background2" w:themeShade="40"/>
              </w:rPr>
            </w:pPr>
          </w:p>
        </w:tc>
      </w:tr>
      <w:tr w:rsidR="00E3712A" w:rsidRPr="00E3712A" w14:paraId="0FE70C7C" w14:textId="77777777" w:rsidTr="5A1BCAC7">
        <w:trPr>
          <w:trHeight w:val="284"/>
        </w:trPr>
        <w:tc>
          <w:tcPr>
            <w:tcW w:w="3396" w:type="dxa"/>
            <w:shd w:val="clear" w:color="auto" w:fill="F2F2F2" w:themeFill="background1" w:themeFillShade="F2"/>
          </w:tcPr>
          <w:p w14:paraId="6348F3F9" w14:textId="77777777" w:rsidR="00E3712A" w:rsidRPr="002456F1" w:rsidRDefault="00E3712A" w:rsidP="00E3712A">
            <w:pPr>
              <w:rPr>
                <w:rFonts w:asciiTheme="minorHAnsi" w:hAnsiTheme="minorHAnsi" w:cstheme="minorHAnsi"/>
                <w:color w:val="3E3E3E" w:themeColor="background2" w:themeShade="40"/>
              </w:rPr>
            </w:pPr>
            <w:r w:rsidRPr="002456F1">
              <w:rPr>
                <w:rFonts w:asciiTheme="minorHAnsi" w:hAnsiTheme="minorHAnsi" w:cstheme="minorHAnsi"/>
                <w:color w:val="3E3E3E" w:themeColor="background2" w:themeShade="40"/>
              </w:rPr>
              <w:t>Candidate Number:</w:t>
            </w:r>
          </w:p>
        </w:tc>
        <w:tc>
          <w:tcPr>
            <w:tcW w:w="6661" w:type="dxa"/>
          </w:tcPr>
          <w:p w14:paraId="00C49078" w14:textId="77777777" w:rsidR="00E3712A" w:rsidRPr="00E3712A" w:rsidRDefault="00E3712A" w:rsidP="00E3712A">
            <w:pPr>
              <w:rPr>
                <w:rFonts w:asciiTheme="minorHAnsi" w:hAnsiTheme="minorHAnsi" w:cstheme="minorHAnsi"/>
                <w:color w:val="3E3E3E" w:themeColor="background2" w:themeShade="40"/>
              </w:rPr>
            </w:pPr>
          </w:p>
        </w:tc>
      </w:tr>
      <w:tr w:rsidR="00E3712A" w:rsidRPr="00E3712A" w14:paraId="00E19766" w14:textId="77777777" w:rsidTr="5A1BCAC7">
        <w:trPr>
          <w:trHeight w:val="284"/>
        </w:trPr>
        <w:tc>
          <w:tcPr>
            <w:tcW w:w="3396" w:type="dxa"/>
            <w:shd w:val="clear" w:color="auto" w:fill="F2F2F2" w:themeFill="background1" w:themeFillShade="F2"/>
          </w:tcPr>
          <w:p w14:paraId="2DD6B010" w14:textId="6DDEE0CC" w:rsidR="00E3712A" w:rsidRPr="002456F1" w:rsidRDefault="00E3712A" w:rsidP="5A1BCAC7">
            <w:pPr>
              <w:rPr>
                <w:rFonts w:asciiTheme="minorHAnsi" w:hAnsiTheme="minorHAnsi" w:cstheme="minorBidi"/>
                <w:color w:val="3E3E3E" w:themeColor="background2" w:themeShade="40"/>
              </w:rPr>
            </w:pPr>
            <w:r w:rsidRPr="5A1BCAC7">
              <w:rPr>
                <w:rFonts w:asciiTheme="minorHAnsi" w:hAnsiTheme="minorHAnsi" w:cstheme="minorBidi"/>
                <w:color w:val="3E3E3E" w:themeColor="background2" w:themeShade="40"/>
              </w:rPr>
              <w:t>Qualification:</w:t>
            </w:r>
          </w:p>
        </w:tc>
        <w:tc>
          <w:tcPr>
            <w:tcW w:w="6661" w:type="dxa"/>
          </w:tcPr>
          <w:p w14:paraId="202D31F0" w14:textId="77777777" w:rsidR="00E3712A" w:rsidRPr="00E3712A" w:rsidRDefault="00E3712A" w:rsidP="00E3712A">
            <w:pPr>
              <w:rPr>
                <w:rFonts w:asciiTheme="minorHAnsi" w:hAnsiTheme="minorHAnsi" w:cstheme="minorHAnsi"/>
                <w:color w:val="3E3E3E" w:themeColor="background2" w:themeShade="40"/>
              </w:rPr>
            </w:pPr>
          </w:p>
        </w:tc>
      </w:tr>
      <w:tr w:rsidR="00E3712A" w:rsidRPr="00E3712A" w14:paraId="4DEE1B4B" w14:textId="77777777" w:rsidTr="5A1BCAC7">
        <w:trPr>
          <w:trHeight w:val="284"/>
        </w:trPr>
        <w:tc>
          <w:tcPr>
            <w:tcW w:w="3396" w:type="dxa"/>
            <w:shd w:val="clear" w:color="auto" w:fill="F2F2F2" w:themeFill="background1" w:themeFillShade="F2"/>
          </w:tcPr>
          <w:p w14:paraId="6979DFA8" w14:textId="77777777" w:rsidR="00E3712A" w:rsidRPr="002456F1" w:rsidRDefault="00E3712A" w:rsidP="00E3712A">
            <w:pPr>
              <w:rPr>
                <w:rFonts w:asciiTheme="minorHAnsi" w:hAnsiTheme="minorHAnsi" w:cstheme="minorHAnsi"/>
                <w:color w:val="3E3E3E" w:themeColor="background2" w:themeShade="40"/>
              </w:rPr>
            </w:pPr>
            <w:r w:rsidRPr="002456F1">
              <w:rPr>
                <w:rFonts w:asciiTheme="minorHAnsi" w:hAnsiTheme="minorHAnsi" w:cstheme="minorHAnsi"/>
                <w:color w:val="3E3E3E" w:themeColor="background2" w:themeShade="40"/>
              </w:rPr>
              <w:t>Group no:</w:t>
            </w:r>
          </w:p>
        </w:tc>
        <w:tc>
          <w:tcPr>
            <w:tcW w:w="6661" w:type="dxa"/>
          </w:tcPr>
          <w:p w14:paraId="0386300D" w14:textId="77777777" w:rsidR="00E3712A" w:rsidRPr="00E3712A" w:rsidRDefault="00E3712A" w:rsidP="00E3712A">
            <w:pPr>
              <w:rPr>
                <w:rFonts w:asciiTheme="minorHAnsi" w:hAnsiTheme="minorHAnsi" w:cstheme="minorHAnsi"/>
                <w:color w:val="3E3E3E" w:themeColor="background2" w:themeShade="40"/>
              </w:rPr>
            </w:pPr>
          </w:p>
        </w:tc>
      </w:tr>
      <w:tr w:rsidR="00E3712A" w:rsidRPr="00E3712A" w14:paraId="6D79D062" w14:textId="77777777" w:rsidTr="5A1BCAC7">
        <w:trPr>
          <w:trHeight w:val="284"/>
        </w:trPr>
        <w:tc>
          <w:tcPr>
            <w:tcW w:w="3396" w:type="dxa"/>
            <w:shd w:val="clear" w:color="auto" w:fill="F2F2F2" w:themeFill="background1" w:themeFillShade="F2"/>
          </w:tcPr>
          <w:p w14:paraId="4299EB68" w14:textId="77777777" w:rsidR="00E3712A" w:rsidRPr="002456F1" w:rsidRDefault="00E3712A" w:rsidP="00E3712A">
            <w:pPr>
              <w:rPr>
                <w:rFonts w:asciiTheme="minorHAnsi" w:hAnsiTheme="minorHAnsi" w:cstheme="minorHAnsi"/>
                <w:color w:val="3E3E3E" w:themeColor="background2" w:themeShade="40"/>
              </w:rPr>
            </w:pPr>
            <w:r w:rsidRPr="002456F1">
              <w:rPr>
                <w:rFonts w:asciiTheme="minorHAnsi" w:hAnsiTheme="minorHAnsi" w:cstheme="minorHAnsi"/>
                <w:color w:val="3E3E3E" w:themeColor="background2" w:themeShade="40"/>
              </w:rPr>
              <w:t xml:space="preserve">Date course ended:  </w:t>
            </w:r>
          </w:p>
        </w:tc>
        <w:tc>
          <w:tcPr>
            <w:tcW w:w="6661" w:type="dxa"/>
          </w:tcPr>
          <w:p w14:paraId="25E8C27C" w14:textId="77777777" w:rsidR="00E3712A" w:rsidRPr="00E3712A" w:rsidRDefault="00E3712A" w:rsidP="00E3712A">
            <w:pPr>
              <w:rPr>
                <w:rFonts w:asciiTheme="minorHAnsi" w:hAnsiTheme="minorHAnsi" w:cstheme="minorHAnsi"/>
                <w:color w:val="3E3E3E" w:themeColor="background2" w:themeShade="40"/>
              </w:rPr>
            </w:pPr>
          </w:p>
        </w:tc>
      </w:tr>
      <w:tr w:rsidR="00081ECD" w:rsidRPr="00E3712A" w14:paraId="20E8388F" w14:textId="77777777" w:rsidTr="5A1BCAC7">
        <w:trPr>
          <w:trHeight w:val="284"/>
        </w:trPr>
        <w:tc>
          <w:tcPr>
            <w:tcW w:w="3396" w:type="dxa"/>
            <w:shd w:val="clear" w:color="auto" w:fill="F2F2F2" w:themeFill="background1" w:themeFillShade="F2"/>
          </w:tcPr>
          <w:p w14:paraId="1801E483" w14:textId="261FBC17" w:rsidR="00081ECD" w:rsidRPr="002456F1" w:rsidRDefault="00081ECD" w:rsidP="00E3712A">
            <w:pPr>
              <w:rPr>
                <w:rFonts w:asciiTheme="minorHAnsi" w:hAnsiTheme="minorHAnsi" w:cstheme="minorHAnsi"/>
                <w:color w:val="3E3E3E" w:themeColor="background2" w:themeShade="40"/>
              </w:rPr>
            </w:pPr>
            <w:r>
              <w:rPr>
                <w:rFonts w:asciiTheme="minorHAnsi" w:hAnsiTheme="minorHAnsi" w:cstheme="minorHAnsi"/>
                <w:color w:val="3E3E3E" w:themeColor="background2" w:themeShade="40"/>
              </w:rPr>
              <w:t>Name of tutor(s):</w:t>
            </w:r>
          </w:p>
        </w:tc>
        <w:tc>
          <w:tcPr>
            <w:tcW w:w="6661" w:type="dxa"/>
          </w:tcPr>
          <w:p w14:paraId="1BA84192" w14:textId="77777777" w:rsidR="00081ECD" w:rsidRPr="00E3712A" w:rsidRDefault="00081ECD" w:rsidP="00E3712A">
            <w:pPr>
              <w:rPr>
                <w:rFonts w:asciiTheme="minorHAnsi" w:hAnsiTheme="minorHAnsi" w:cstheme="minorHAnsi"/>
                <w:color w:val="3E3E3E" w:themeColor="background2" w:themeShade="40"/>
              </w:rPr>
            </w:pPr>
          </w:p>
        </w:tc>
      </w:tr>
    </w:tbl>
    <w:p w14:paraId="227C86D9" w14:textId="0C51BFF7" w:rsidR="00E3712A" w:rsidRPr="002456F1" w:rsidRDefault="00E3712A" w:rsidP="00E3712A">
      <w:pPr>
        <w:rPr>
          <w:rFonts w:asciiTheme="minorHAnsi" w:hAnsiTheme="minorHAnsi" w:cstheme="minorHAnsi"/>
          <w:color w:val="3E3E3E" w:themeColor="background2" w:themeShade="4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5"/>
        <w:gridCol w:w="6240"/>
      </w:tblGrid>
      <w:tr w:rsidR="006C52CA" w:rsidRPr="002456F1" w14:paraId="7044CC97" w14:textId="77777777" w:rsidTr="5A1BCAC7">
        <w:trPr>
          <w:trHeight w:val="695"/>
        </w:trPr>
        <w:tc>
          <w:tcPr>
            <w:tcW w:w="3825" w:type="dxa"/>
            <w:vMerge w:val="restart"/>
            <w:tcBorders>
              <w:top w:val="single" w:sz="6" w:space="0" w:color="3E3E3E" w:themeColor="background2" w:themeShade="40"/>
              <w:left w:val="single" w:sz="6" w:space="0" w:color="3E3E3E" w:themeColor="background2" w:themeShade="40"/>
            </w:tcBorders>
            <w:shd w:val="clear" w:color="auto" w:fill="F2F2F2" w:themeFill="background1" w:themeFillShade="F2"/>
          </w:tcPr>
          <w:p w14:paraId="14342106" w14:textId="4094D09E" w:rsidR="006C52CA" w:rsidRPr="002456F1" w:rsidRDefault="006C52CA" w:rsidP="00045368">
            <w:pPr>
              <w:jc w:val="both"/>
              <w:rPr>
                <w:rFonts w:asciiTheme="minorHAnsi" w:hAnsiTheme="minorHAnsi" w:cstheme="minorHAnsi"/>
                <w:bCs/>
                <w:color w:val="3E3E3E" w:themeColor="background2" w:themeShade="40"/>
              </w:rPr>
            </w:pPr>
            <w:r>
              <w:rPr>
                <w:rFonts w:asciiTheme="minorHAnsi" w:hAnsiTheme="minorHAnsi" w:cstheme="minorHAnsi"/>
                <w:bCs/>
                <w:color w:val="3E3E3E" w:themeColor="background2" w:themeShade="40"/>
                <w:lang w:eastAsia="en-US"/>
              </w:rPr>
              <w:t>Reason for extension request:</w:t>
            </w:r>
          </w:p>
        </w:tc>
        <w:tc>
          <w:tcPr>
            <w:tcW w:w="6240" w:type="dxa"/>
            <w:tcBorders>
              <w:top w:val="single" w:sz="6" w:space="0" w:color="3E3E3E" w:themeColor="background2" w:themeShade="40"/>
              <w:right w:val="single" w:sz="6" w:space="0" w:color="3E3E3E" w:themeColor="background2" w:themeShade="40"/>
            </w:tcBorders>
          </w:tcPr>
          <w:p w14:paraId="2EE3B288" w14:textId="1A62D5C4" w:rsidR="006C52CA" w:rsidRPr="002456F1" w:rsidRDefault="3EBE21C5" w:rsidP="5A1BCAC7">
            <w:pPr>
              <w:rPr>
                <w:rFonts w:asciiTheme="minorHAnsi" w:hAnsiTheme="minorHAnsi" w:cstheme="minorBidi"/>
                <w:color w:val="3E3E3E" w:themeColor="background2" w:themeShade="40"/>
                <w:lang w:eastAsia="en-US"/>
              </w:rPr>
            </w:pPr>
            <w:r w:rsidRPr="5A1BCAC7">
              <w:rPr>
                <w:rFonts w:asciiTheme="minorHAnsi" w:hAnsiTheme="minorHAnsi" w:cstheme="minorBidi"/>
                <w:color w:val="3E3E3E" w:themeColor="background2" w:themeShade="40"/>
                <w:lang w:eastAsia="en-US"/>
              </w:rPr>
              <w:t xml:space="preserve">Client/coachee/supervision </w:t>
            </w:r>
            <w:r w:rsidR="006C52CA" w:rsidRPr="5A1BCAC7">
              <w:rPr>
                <w:rFonts w:asciiTheme="minorHAnsi" w:hAnsiTheme="minorHAnsi" w:cstheme="minorBidi"/>
                <w:color w:val="3E3E3E" w:themeColor="background2" w:themeShade="40"/>
                <w:lang w:eastAsia="en-US"/>
              </w:rPr>
              <w:t>hours outstanding   Y/N</w:t>
            </w:r>
          </w:p>
        </w:tc>
      </w:tr>
      <w:tr w:rsidR="006C52CA" w:rsidRPr="002456F1" w14:paraId="047BBAFF" w14:textId="77777777" w:rsidTr="5A1BCAC7">
        <w:trPr>
          <w:trHeight w:val="700"/>
        </w:trPr>
        <w:tc>
          <w:tcPr>
            <w:tcW w:w="3825" w:type="dxa"/>
            <w:vMerge/>
          </w:tcPr>
          <w:p w14:paraId="1A69BE1C" w14:textId="5BAA470E" w:rsidR="006C52CA" w:rsidRPr="002456F1" w:rsidRDefault="006C52CA" w:rsidP="00045368">
            <w:pPr>
              <w:jc w:val="both"/>
              <w:rPr>
                <w:rFonts w:asciiTheme="minorHAnsi" w:hAnsiTheme="minorHAnsi" w:cstheme="minorHAnsi"/>
                <w:bCs/>
                <w:color w:val="3E3E3E" w:themeColor="background2" w:themeShade="40"/>
              </w:rPr>
            </w:pPr>
          </w:p>
        </w:tc>
        <w:tc>
          <w:tcPr>
            <w:tcW w:w="6240" w:type="dxa"/>
            <w:tcBorders>
              <w:right w:val="single" w:sz="6" w:space="0" w:color="3E3E3E" w:themeColor="background2" w:themeShade="40"/>
            </w:tcBorders>
          </w:tcPr>
          <w:p w14:paraId="65AEF862" w14:textId="69E2E94E" w:rsidR="006C52CA" w:rsidRPr="002456F1" w:rsidRDefault="006C52CA" w:rsidP="00045368">
            <w:pPr>
              <w:rPr>
                <w:rFonts w:asciiTheme="minorHAnsi" w:hAnsiTheme="minorHAnsi" w:cstheme="minorHAnsi"/>
                <w:bCs/>
                <w:color w:val="3E3E3E" w:themeColor="background2" w:themeShade="40"/>
                <w:lang w:eastAsia="en-US"/>
              </w:rPr>
            </w:pPr>
            <w:r>
              <w:rPr>
                <w:rFonts w:asciiTheme="minorHAnsi" w:hAnsiTheme="minorHAnsi" w:cstheme="minorHAnsi"/>
                <w:bCs/>
                <w:color w:val="3E3E3E" w:themeColor="background2" w:themeShade="40"/>
                <w:lang w:eastAsia="en-US"/>
              </w:rPr>
              <w:t>Internal assessment requirements outstanding   Y/N</w:t>
            </w:r>
          </w:p>
        </w:tc>
      </w:tr>
      <w:tr w:rsidR="00C67C07" w:rsidRPr="002456F1" w14:paraId="43817FF3" w14:textId="77777777" w:rsidTr="5A1BCAC7">
        <w:trPr>
          <w:trHeight w:val="694"/>
        </w:trPr>
        <w:tc>
          <w:tcPr>
            <w:tcW w:w="3825" w:type="dxa"/>
            <w:tcBorders>
              <w:left w:val="single" w:sz="6" w:space="0" w:color="3E3E3E" w:themeColor="background2" w:themeShade="40"/>
            </w:tcBorders>
            <w:shd w:val="clear" w:color="auto" w:fill="F2F2F2" w:themeFill="background1" w:themeFillShade="F2"/>
          </w:tcPr>
          <w:p w14:paraId="725A501D" w14:textId="77777777" w:rsidR="006C52CA" w:rsidRPr="002456F1" w:rsidRDefault="006C52CA" w:rsidP="006C52CA">
            <w:pPr>
              <w:rPr>
                <w:rFonts w:asciiTheme="minorHAnsi" w:hAnsiTheme="minorHAnsi" w:cstheme="minorHAnsi"/>
                <w:color w:val="3E3E3E" w:themeColor="background2" w:themeShade="40"/>
              </w:rPr>
            </w:pPr>
            <w:r w:rsidRPr="002456F1">
              <w:rPr>
                <w:rFonts w:asciiTheme="minorHAnsi" w:hAnsiTheme="minorHAnsi" w:cstheme="minorHAnsi"/>
                <w:color w:val="3E3E3E" w:themeColor="background2" w:themeShade="40"/>
              </w:rPr>
              <w:t xml:space="preserve">Requested end date of extension:  </w:t>
            </w:r>
          </w:p>
          <w:p w14:paraId="19C171A0" w14:textId="47FDE581" w:rsidR="00C67C07" w:rsidRPr="002456F1" w:rsidRDefault="00C67C07" w:rsidP="00045368">
            <w:pPr>
              <w:jc w:val="both"/>
              <w:rPr>
                <w:rFonts w:asciiTheme="minorHAnsi" w:hAnsiTheme="minorHAnsi" w:cstheme="minorHAnsi"/>
                <w:bCs/>
                <w:color w:val="3E3E3E" w:themeColor="background2" w:themeShade="40"/>
              </w:rPr>
            </w:pPr>
          </w:p>
        </w:tc>
        <w:tc>
          <w:tcPr>
            <w:tcW w:w="6240" w:type="dxa"/>
            <w:tcBorders>
              <w:right w:val="single" w:sz="6" w:space="0" w:color="3E3E3E" w:themeColor="background2" w:themeShade="40"/>
            </w:tcBorders>
          </w:tcPr>
          <w:p w14:paraId="2D30C850" w14:textId="77777777" w:rsidR="00C67C07" w:rsidRPr="002456F1" w:rsidRDefault="00C67C07" w:rsidP="00045368">
            <w:pPr>
              <w:rPr>
                <w:rFonts w:asciiTheme="minorHAnsi" w:hAnsiTheme="minorHAnsi" w:cstheme="minorHAnsi"/>
                <w:bCs/>
                <w:color w:val="3E3E3E" w:themeColor="background2" w:themeShade="40"/>
                <w:lang w:eastAsia="en-US"/>
              </w:rPr>
            </w:pPr>
          </w:p>
        </w:tc>
      </w:tr>
    </w:tbl>
    <w:p w14:paraId="7E606259" w14:textId="301F2552" w:rsidR="00E3712A" w:rsidRPr="00E3712A" w:rsidRDefault="00E3712A" w:rsidP="00E3712A">
      <w:pPr>
        <w:rPr>
          <w:rFonts w:asciiTheme="minorHAnsi" w:hAnsiTheme="minorHAnsi" w:cstheme="minorHAnsi"/>
          <w:b/>
          <w:color w:val="3E3E3E" w:themeColor="background2" w:themeShade="40"/>
        </w:rPr>
      </w:pPr>
      <w:r w:rsidRPr="002456F1">
        <w:rPr>
          <w:rFonts w:asciiTheme="minorHAnsi" w:hAnsiTheme="minorHAnsi" w:cstheme="minorHAnsi"/>
          <w:color w:val="3E3E3E" w:themeColor="background2" w:themeShade="40"/>
        </w:rPr>
        <w:tab/>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0"/>
        <w:gridCol w:w="1985"/>
      </w:tblGrid>
      <w:tr w:rsidR="00E3712A" w:rsidRPr="00E3712A" w14:paraId="01855426" w14:textId="77777777" w:rsidTr="29C2DDD6">
        <w:trPr>
          <w:trHeight w:val="695"/>
        </w:trPr>
        <w:tc>
          <w:tcPr>
            <w:tcW w:w="8080" w:type="dxa"/>
            <w:tcBorders>
              <w:top w:val="single" w:sz="6" w:space="0" w:color="3E3E3E" w:themeColor="background2" w:themeShade="40"/>
              <w:left w:val="single" w:sz="6" w:space="0" w:color="3E3E3E" w:themeColor="background2" w:themeShade="40"/>
            </w:tcBorders>
            <w:shd w:val="clear" w:color="auto" w:fill="F2F2F2" w:themeFill="background1" w:themeFillShade="F2"/>
          </w:tcPr>
          <w:p w14:paraId="6889E955" w14:textId="57FDC770" w:rsidR="00E3712A" w:rsidRPr="002456F1" w:rsidRDefault="00081ECD" w:rsidP="002456F1">
            <w:pPr>
              <w:jc w:val="both"/>
              <w:rPr>
                <w:rFonts w:asciiTheme="minorHAnsi" w:hAnsiTheme="minorHAnsi" w:cstheme="minorHAnsi"/>
                <w:bCs/>
                <w:color w:val="3E3E3E" w:themeColor="background2" w:themeShade="40"/>
              </w:rPr>
            </w:pPr>
            <w:r>
              <w:rPr>
                <w:rFonts w:asciiTheme="minorHAnsi" w:hAnsiTheme="minorHAnsi" w:cstheme="minorHAnsi"/>
                <w:bCs/>
                <w:color w:val="3E3E3E" w:themeColor="background2" w:themeShade="40"/>
                <w:lang w:eastAsia="en-US"/>
              </w:rPr>
              <w:t>Number of s</w:t>
            </w:r>
            <w:r w:rsidR="00E3712A" w:rsidRPr="002456F1">
              <w:rPr>
                <w:rFonts w:asciiTheme="minorHAnsi" w:hAnsiTheme="minorHAnsi" w:cstheme="minorHAnsi"/>
                <w:bCs/>
                <w:color w:val="3E3E3E" w:themeColor="background2" w:themeShade="40"/>
                <w:lang w:eastAsia="en-US"/>
              </w:rPr>
              <w:t xml:space="preserve">upervised </w:t>
            </w:r>
            <w:r w:rsidR="00C81522">
              <w:rPr>
                <w:rFonts w:asciiTheme="minorHAnsi" w:hAnsiTheme="minorHAnsi" w:cstheme="minorHAnsi"/>
                <w:bCs/>
                <w:color w:val="3E3E3E" w:themeColor="background2" w:themeShade="40"/>
                <w:lang w:eastAsia="en-US"/>
              </w:rPr>
              <w:t>placement</w:t>
            </w:r>
            <w:r w:rsidR="00E3712A" w:rsidRPr="002456F1">
              <w:rPr>
                <w:rFonts w:asciiTheme="minorHAnsi" w:hAnsiTheme="minorHAnsi" w:cstheme="minorHAnsi"/>
                <w:bCs/>
                <w:color w:val="3E3E3E" w:themeColor="background2" w:themeShade="40"/>
                <w:lang w:eastAsia="en-US"/>
              </w:rPr>
              <w:t xml:space="preserve"> hours completed in Year 1</w:t>
            </w:r>
          </w:p>
        </w:tc>
        <w:tc>
          <w:tcPr>
            <w:tcW w:w="1985" w:type="dxa"/>
            <w:tcBorders>
              <w:top w:val="single" w:sz="6" w:space="0" w:color="3E3E3E" w:themeColor="background2" w:themeShade="40"/>
              <w:right w:val="single" w:sz="6" w:space="0" w:color="3E3E3E" w:themeColor="background2" w:themeShade="40"/>
            </w:tcBorders>
          </w:tcPr>
          <w:p w14:paraId="0DC96070" w14:textId="77777777" w:rsidR="00E3712A" w:rsidRPr="002456F1" w:rsidRDefault="00E3712A" w:rsidP="00E3712A">
            <w:pPr>
              <w:rPr>
                <w:rFonts w:asciiTheme="minorHAnsi" w:hAnsiTheme="minorHAnsi" w:cstheme="minorHAnsi"/>
                <w:bCs/>
                <w:color w:val="3E3E3E" w:themeColor="background2" w:themeShade="40"/>
                <w:lang w:eastAsia="en-US"/>
              </w:rPr>
            </w:pPr>
          </w:p>
        </w:tc>
      </w:tr>
      <w:tr w:rsidR="00E3712A" w:rsidRPr="00E3712A" w14:paraId="1B815E44" w14:textId="77777777" w:rsidTr="29C2DDD6">
        <w:trPr>
          <w:trHeight w:val="700"/>
        </w:trPr>
        <w:tc>
          <w:tcPr>
            <w:tcW w:w="8080" w:type="dxa"/>
            <w:tcBorders>
              <w:left w:val="single" w:sz="6" w:space="0" w:color="3E3E3E" w:themeColor="background2" w:themeShade="40"/>
            </w:tcBorders>
            <w:shd w:val="clear" w:color="auto" w:fill="F2F2F2" w:themeFill="background1" w:themeFillShade="F2"/>
          </w:tcPr>
          <w:p w14:paraId="72F9F6C4" w14:textId="4A83F305" w:rsidR="00E3712A" w:rsidRPr="002456F1" w:rsidRDefault="00C81522" w:rsidP="002456F1">
            <w:pPr>
              <w:jc w:val="both"/>
              <w:rPr>
                <w:rFonts w:asciiTheme="minorHAnsi" w:hAnsiTheme="minorHAnsi" w:cstheme="minorHAnsi"/>
                <w:bCs/>
                <w:color w:val="3E3E3E" w:themeColor="background2" w:themeShade="40"/>
              </w:rPr>
            </w:pPr>
            <w:r>
              <w:rPr>
                <w:rFonts w:asciiTheme="minorHAnsi" w:hAnsiTheme="minorHAnsi" w:cstheme="minorHAnsi"/>
                <w:bCs/>
                <w:color w:val="3E3E3E" w:themeColor="background2" w:themeShade="40"/>
                <w:lang w:eastAsia="en-US"/>
              </w:rPr>
              <w:t>Number of s</w:t>
            </w:r>
            <w:r w:rsidR="00E3712A" w:rsidRPr="002456F1">
              <w:rPr>
                <w:rFonts w:asciiTheme="minorHAnsi" w:hAnsiTheme="minorHAnsi" w:cstheme="minorHAnsi"/>
                <w:bCs/>
                <w:color w:val="3E3E3E" w:themeColor="background2" w:themeShade="40"/>
                <w:lang w:eastAsia="en-US"/>
              </w:rPr>
              <w:t xml:space="preserve">upervised </w:t>
            </w:r>
            <w:r>
              <w:rPr>
                <w:rFonts w:asciiTheme="minorHAnsi" w:hAnsiTheme="minorHAnsi" w:cstheme="minorHAnsi"/>
                <w:bCs/>
                <w:color w:val="3E3E3E" w:themeColor="background2" w:themeShade="40"/>
                <w:lang w:eastAsia="en-US"/>
              </w:rPr>
              <w:t>placement</w:t>
            </w:r>
            <w:r w:rsidRPr="002456F1">
              <w:rPr>
                <w:rFonts w:asciiTheme="minorHAnsi" w:hAnsiTheme="minorHAnsi" w:cstheme="minorHAnsi"/>
                <w:bCs/>
                <w:color w:val="3E3E3E" w:themeColor="background2" w:themeShade="40"/>
                <w:lang w:eastAsia="en-US"/>
              </w:rPr>
              <w:t xml:space="preserve"> </w:t>
            </w:r>
            <w:r w:rsidR="00E3712A" w:rsidRPr="002456F1">
              <w:rPr>
                <w:rFonts w:asciiTheme="minorHAnsi" w:hAnsiTheme="minorHAnsi" w:cstheme="minorHAnsi"/>
                <w:bCs/>
                <w:color w:val="3E3E3E" w:themeColor="background2" w:themeShade="40"/>
                <w:lang w:eastAsia="en-US"/>
              </w:rPr>
              <w:t>hours completed in Year 2</w:t>
            </w:r>
          </w:p>
        </w:tc>
        <w:tc>
          <w:tcPr>
            <w:tcW w:w="1985" w:type="dxa"/>
            <w:tcBorders>
              <w:right w:val="single" w:sz="6" w:space="0" w:color="3E3E3E" w:themeColor="background2" w:themeShade="40"/>
            </w:tcBorders>
          </w:tcPr>
          <w:p w14:paraId="7A7CA98C" w14:textId="77777777" w:rsidR="00E3712A" w:rsidRPr="002456F1" w:rsidRDefault="00E3712A" w:rsidP="00E3712A">
            <w:pPr>
              <w:rPr>
                <w:rFonts w:asciiTheme="minorHAnsi" w:hAnsiTheme="minorHAnsi" w:cstheme="minorHAnsi"/>
                <w:bCs/>
                <w:color w:val="3E3E3E" w:themeColor="background2" w:themeShade="40"/>
                <w:lang w:eastAsia="en-US"/>
              </w:rPr>
            </w:pPr>
          </w:p>
        </w:tc>
      </w:tr>
      <w:tr w:rsidR="00E3712A" w:rsidRPr="00E3712A" w14:paraId="7F0F80EF" w14:textId="77777777" w:rsidTr="29C2DDD6">
        <w:trPr>
          <w:trHeight w:val="694"/>
        </w:trPr>
        <w:tc>
          <w:tcPr>
            <w:tcW w:w="8080" w:type="dxa"/>
            <w:tcBorders>
              <w:left w:val="single" w:sz="6" w:space="0" w:color="3E3E3E" w:themeColor="background2" w:themeShade="40"/>
            </w:tcBorders>
            <w:shd w:val="clear" w:color="auto" w:fill="F2F2F2" w:themeFill="background1" w:themeFillShade="F2"/>
          </w:tcPr>
          <w:p w14:paraId="4D0A1AAA" w14:textId="0DFFFE35" w:rsidR="00E3712A" w:rsidRPr="002456F1" w:rsidRDefault="52A20D6C" w:rsidP="29C2DDD6">
            <w:pPr>
              <w:jc w:val="both"/>
              <w:rPr>
                <w:rFonts w:asciiTheme="minorHAnsi" w:hAnsiTheme="minorHAnsi" w:cstheme="minorBidi"/>
                <w:color w:val="3E3E3E" w:themeColor="background2" w:themeShade="40"/>
              </w:rPr>
            </w:pPr>
            <w:r w:rsidRPr="29C2DDD6">
              <w:rPr>
                <w:rFonts w:asciiTheme="minorHAnsi" w:hAnsiTheme="minorHAnsi" w:cstheme="minorBidi"/>
                <w:color w:val="3E3E3E" w:themeColor="background2" w:themeShade="40"/>
                <w:lang w:eastAsia="en-US"/>
              </w:rPr>
              <w:t>Number of s</w:t>
            </w:r>
            <w:r w:rsidR="00E3712A" w:rsidRPr="29C2DDD6">
              <w:rPr>
                <w:rFonts w:asciiTheme="minorHAnsi" w:hAnsiTheme="minorHAnsi" w:cstheme="minorBidi"/>
                <w:color w:val="3E3E3E" w:themeColor="background2" w:themeShade="40"/>
                <w:lang w:eastAsia="en-US"/>
              </w:rPr>
              <w:t xml:space="preserve">upervised </w:t>
            </w:r>
            <w:r w:rsidRPr="29C2DDD6">
              <w:rPr>
                <w:rFonts w:asciiTheme="minorHAnsi" w:hAnsiTheme="minorHAnsi" w:cstheme="minorBidi"/>
                <w:color w:val="3E3E3E" w:themeColor="background2" w:themeShade="40"/>
                <w:lang w:eastAsia="en-US"/>
              </w:rPr>
              <w:t xml:space="preserve">placement </w:t>
            </w:r>
            <w:r w:rsidR="00E3712A" w:rsidRPr="29C2DDD6">
              <w:rPr>
                <w:rFonts w:asciiTheme="minorHAnsi" w:hAnsiTheme="minorHAnsi" w:cstheme="minorBidi"/>
                <w:color w:val="3E3E3E" w:themeColor="background2" w:themeShade="40"/>
                <w:lang w:eastAsia="en-US"/>
              </w:rPr>
              <w:t>hours completed in Year 3 (</w:t>
            </w:r>
            <w:r w:rsidR="2FA1A261" w:rsidRPr="29C2DDD6">
              <w:rPr>
                <w:rFonts w:asciiTheme="minorHAnsi" w:hAnsiTheme="minorHAnsi" w:cstheme="minorBidi"/>
                <w:color w:val="3E3E3E" w:themeColor="background2" w:themeShade="40"/>
                <w:lang w:eastAsia="en-US"/>
              </w:rPr>
              <w:t>Standard e</w:t>
            </w:r>
            <w:r w:rsidR="00E3712A" w:rsidRPr="29C2DDD6">
              <w:rPr>
                <w:rFonts w:asciiTheme="minorHAnsi" w:hAnsiTheme="minorHAnsi" w:cstheme="minorBidi"/>
                <w:color w:val="3E3E3E" w:themeColor="background2" w:themeShade="40"/>
                <w:lang w:eastAsia="en-US"/>
              </w:rPr>
              <w:t xml:space="preserve">xtension </w:t>
            </w:r>
            <w:r w:rsidR="56886A88" w:rsidRPr="29C2DDD6">
              <w:rPr>
                <w:rFonts w:asciiTheme="minorHAnsi" w:hAnsiTheme="minorHAnsi" w:cstheme="minorBidi"/>
                <w:color w:val="3E3E3E" w:themeColor="background2" w:themeShade="40"/>
                <w:lang w:eastAsia="en-US"/>
              </w:rPr>
              <w:t>y</w:t>
            </w:r>
            <w:r w:rsidR="00E3712A" w:rsidRPr="29C2DDD6">
              <w:rPr>
                <w:rFonts w:asciiTheme="minorHAnsi" w:hAnsiTheme="minorHAnsi" w:cstheme="minorBidi"/>
                <w:color w:val="3E3E3E" w:themeColor="background2" w:themeShade="40"/>
                <w:lang w:eastAsia="en-US"/>
              </w:rPr>
              <w:t>ear)</w:t>
            </w:r>
          </w:p>
        </w:tc>
        <w:tc>
          <w:tcPr>
            <w:tcW w:w="1985" w:type="dxa"/>
            <w:tcBorders>
              <w:right w:val="single" w:sz="6" w:space="0" w:color="3E3E3E" w:themeColor="background2" w:themeShade="40"/>
            </w:tcBorders>
          </w:tcPr>
          <w:p w14:paraId="17ADBBEF" w14:textId="77777777" w:rsidR="00E3712A" w:rsidRPr="002456F1" w:rsidRDefault="00E3712A" w:rsidP="00E3712A">
            <w:pPr>
              <w:rPr>
                <w:rFonts w:asciiTheme="minorHAnsi" w:hAnsiTheme="minorHAnsi" w:cstheme="minorHAnsi"/>
                <w:bCs/>
                <w:color w:val="3E3E3E" w:themeColor="background2" w:themeShade="40"/>
                <w:lang w:eastAsia="en-US"/>
              </w:rPr>
            </w:pPr>
          </w:p>
        </w:tc>
      </w:tr>
      <w:tr w:rsidR="00C81522" w:rsidRPr="00E3712A" w14:paraId="014C43EC" w14:textId="77777777" w:rsidTr="29C2DDD6">
        <w:trPr>
          <w:trHeight w:val="694"/>
        </w:trPr>
        <w:tc>
          <w:tcPr>
            <w:tcW w:w="8080" w:type="dxa"/>
            <w:tcBorders>
              <w:left w:val="single" w:sz="6" w:space="0" w:color="3E3E3E" w:themeColor="background2" w:themeShade="40"/>
            </w:tcBorders>
            <w:shd w:val="clear" w:color="auto" w:fill="F2F2F2" w:themeFill="background1" w:themeFillShade="F2"/>
          </w:tcPr>
          <w:p w14:paraId="57465B93" w14:textId="529ACB24" w:rsidR="00C81522" w:rsidRDefault="00C81522" w:rsidP="002456F1">
            <w:pPr>
              <w:jc w:val="both"/>
              <w:rPr>
                <w:rFonts w:asciiTheme="minorHAnsi" w:hAnsiTheme="minorHAnsi" w:cstheme="minorHAnsi"/>
                <w:bCs/>
                <w:color w:val="3E3E3E" w:themeColor="background2" w:themeShade="40"/>
                <w:lang w:eastAsia="en-US"/>
              </w:rPr>
            </w:pPr>
            <w:r>
              <w:rPr>
                <w:rFonts w:asciiTheme="minorHAnsi" w:hAnsiTheme="minorHAnsi" w:cstheme="minorHAnsi"/>
                <w:bCs/>
                <w:color w:val="3E3E3E" w:themeColor="background2" w:themeShade="40"/>
                <w:lang w:eastAsia="en-US"/>
              </w:rPr>
              <w:t xml:space="preserve">Number of </w:t>
            </w:r>
            <w:r w:rsidR="00EB49D7">
              <w:rPr>
                <w:rFonts w:asciiTheme="minorHAnsi" w:hAnsiTheme="minorHAnsi" w:cstheme="minorHAnsi"/>
                <w:bCs/>
                <w:color w:val="3E3E3E" w:themeColor="background2" w:themeShade="40"/>
                <w:lang w:eastAsia="en-US"/>
              </w:rPr>
              <w:t>placement hours outstanding</w:t>
            </w:r>
          </w:p>
        </w:tc>
        <w:tc>
          <w:tcPr>
            <w:tcW w:w="1985" w:type="dxa"/>
            <w:tcBorders>
              <w:right w:val="single" w:sz="6" w:space="0" w:color="3E3E3E" w:themeColor="background2" w:themeShade="40"/>
            </w:tcBorders>
          </w:tcPr>
          <w:p w14:paraId="4133F509" w14:textId="77777777" w:rsidR="00C81522" w:rsidRPr="002456F1" w:rsidRDefault="00C81522" w:rsidP="00E3712A">
            <w:pPr>
              <w:rPr>
                <w:rFonts w:asciiTheme="minorHAnsi" w:hAnsiTheme="minorHAnsi" w:cstheme="minorHAnsi"/>
                <w:bCs/>
                <w:color w:val="3E3E3E" w:themeColor="background2" w:themeShade="40"/>
                <w:lang w:eastAsia="en-US"/>
              </w:rPr>
            </w:pPr>
          </w:p>
        </w:tc>
      </w:tr>
      <w:tr w:rsidR="00081ECD" w:rsidRPr="00E3712A" w14:paraId="49A103E2" w14:textId="77777777" w:rsidTr="29C2DDD6">
        <w:trPr>
          <w:trHeight w:val="694"/>
        </w:trPr>
        <w:tc>
          <w:tcPr>
            <w:tcW w:w="10065" w:type="dxa"/>
            <w:gridSpan w:val="2"/>
            <w:tcBorders>
              <w:left w:val="single" w:sz="6" w:space="0" w:color="3E3E3E" w:themeColor="background2" w:themeShade="40"/>
              <w:right w:val="single" w:sz="6" w:space="0" w:color="3E3E3E" w:themeColor="background2" w:themeShade="40"/>
            </w:tcBorders>
          </w:tcPr>
          <w:p w14:paraId="61C12478" w14:textId="2F16A5BD" w:rsidR="00081ECD" w:rsidRPr="00191DFC" w:rsidRDefault="00081ECD" w:rsidP="00E3712A">
            <w:pPr>
              <w:rPr>
                <w:rFonts w:asciiTheme="minorHAnsi" w:hAnsiTheme="minorHAnsi" w:cstheme="minorHAnsi"/>
                <w:bCs/>
                <w:i/>
                <w:iCs/>
                <w:color w:val="3E3E3E" w:themeColor="background2" w:themeShade="40"/>
                <w:lang w:eastAsia="en-US"/>
              </w:rPr>
            </w:pPr>
            <w:r w:rsidRPr="00191DFC">
              <w:rPr>
                <w:rFonts w:asciiTheme="minorHAnsi" w:hAnsiTheme="minorHAnsi" w:cstheme="minorHAnsi"/>
                <w:bCs/>
                <w:i/>
                <w:iCs/>
                <w:color w:val="3E3E3E" w:themeColor="background2" w:themeShade="40"/>
                <w:lang w:eastAsia="en-US"/>
              </w:rPr>
              <w:t>All client hours declared are confirmed to have supporting client logs and supervision logs as per the course requirements</w:t>
            </w:r>
          </w:p>
        </w:tc>
      </w:tr>
      <w:tr w:rsidR="00E3712A" w:rsidRPr="00E3712A" w14:paraId="11CE88DF" w14:textId="77777777" w:rsidTr="29C2DDD6">
        <w:trPr>
          <w:trHeight w:val="685"/>
        </w:trPr>
        <w:tc>
          <w:tcPr>
            <w:tcW w:w="10065" w:type="dxa"/>
            <w:gridSpan w:val="2"/>
            <w:tcBorders>
              <w:left w:val="single" w:sz="6" w:space="0" w:color="3E3E3E" w:themeColor="background2" w:themeShade="40"/>
              <w:right w:val="single" w:sz="6" w:space="0" w:color="3E3E3E" w:themeColor="background2" w:themeShade="40"/>
            </w:tcBorders>
            <w:shd w:val="clear" w:color="auto" w:fill="F2F2F2" w:themeFill="background1" w:themeFillShade="F2"/>
          </w:tcPr>
          <w:p w14:paraId="10D24B1C" w14:textId="460C163C" w:rsidR="00E3712A" w:rsidRPr="002456F1" w:rsidRDefault="00E3712A" w:rsidP="00E3712A">
            <w:pPr>
              <w:rPr>
                <w:rFonts w:asciiTheme="minorHAnsi" w:hAnsiTheme="minorHAnsi" w:cstheme="minorHAnsi"/>
                <w:b/>
                <w:color w:val="3E3E3E" w:themeColor="background2" w:themeShade="40"/>
                <w:lang w:eastAsia="en-US"/>
              </w:rPr>
            </w:pPr>
            <w:r w:rsidRPr="002456F1">
              <w:rPr>
                <w:rFonts w:asciiTheme="minorHAnsi" w:hAnsiTheme="minorHAnsi" w:cstheme="minorHAnsi"/>
                <w:b/>
                <w:color w:val="3E3E3E" w:themeColor="background2" w:themeShade="40"/>
                <w:lang w:eastAsia="en-US"/>
              </w:rPr>
              <w:t>Centre process to support the candidate</w:t>
            </w:r>
            <w:r w:rsidR="004E6A87">
              <w:rPr>
                <w:rFonts w:asciiTheme="minorHAnsi" w:hAnsiTheme="minorHAnsi" w:cstheme="minorHAnsi"/>
                <w:b/>
                <w:color w:val="3E3E3E" w:themeColor="background2" w:themeShade="40"/>
                <w:lang w:eastAsia="en-US"/>
              </w:rPr>
              <w:t>:</w:t>
            </w:r>
          </w:p>
          <w:p w14:paraId="6E98356E" w14:textId="77777777" w:rsidR="00E3712A" w:rsidRPr="00E3712A" w:rsidRDefault="00E3712A" w:rsidP="00E3712A">
            <w:pPr>
              <w:rPr>
                <w:rFonts w:asciiTheme="minorHAnsi" w:hAnsiTheme="minorHAnsi" w:cstheme="minorHAnsi"/>
                <w:bCs/>
                <w:color w:val="3E3E3E" w:themeColor="background2" w:themeShade="40"/>
                <w:lang w:eastAsia="en-US"/>
              </w:rPr>
            </w:pPr>
          </w:p>
          <w:p w14:paraId="6046A902" w14:textId="4DDDC27E" w:rsidR="00E3712A" w:rsidRPr="002456F1" w:rsidRDefault="00E3712A" w:rsidP="5A1BCAC7">
            <w:pPr>
              <w:jc w:val="both"/>
              <w:rPr>
                <w:rFonts w:asciiTheme="minorHAnsi" w:hAnsiTheme="minorHAnsi" w:cstheme="minorBidi"/>
                <w:color w:val="3E3E3E" w:themeColor="background2" w:themeShade="40"/>
              </w:rPr>
            </w:pPr>
            <w:r w:rsidRPr="5A1BCAC7">
              <w:rPr>
                <w:rFonts w:asciiTheme="minorHAnsi" w:hAnsiTheme="minorHAnsi" w:cstheme="minorBidi"/>
                <w:color w:val="3E3E3E" w:themeColor="background2" w:themeShade="40"/>
                <w:lang w:eastAsia="en-US"/>
              </w:rPr>
              <w:t xml:space="preserve">Please explain </w:t>
            </w:r>
            <w:r w:rsidR="004E6A87" w:rsidRPr="5A1BCAC7">
              <w:rPr>
                <w:rFonts w:asciiTheme="minorHAnsi" w:hAnsiTheme="minorHAnsi" w:cstheme="minorBidi"/>
                <w:color w:val="3E3E3E" w:themeColor="background2" w:themeShade="40"/>
                <w:lang w:eastAsia="en-US"/>
              </w:rPr>
              <w:t xml:space="preserve">below </w:t>
            </w:r>
            <w:r w:rsidRPr="5A1BCAC7">
              <w:rPr>
                <w:rFonts w:asciiTheme="minorHAnsi" w:hAnsiTheme="minorHAnsi" w:cstheme="minorBidi"/>
                <w:color w:val="3E3E3E" w:themeColor="background2" w:themeShade="40"/>
                <w:lang w:eastAsia="en-US"/>
              </w:rPr>
              <w:t xml:space="preserve">how the candidate will be supported to complete the outstanding elements of the </w:t>
            </w:r>
            <w:r w:rsidR="3366494B" w:rsidRPr="5A1BCAC7">
              <w:rPr>
                <w:rFonts w:asciiTheme="minorHAnsi" w:hAnsiTheme="minorHAnsi" w:cstheme="minorBidi"/>
                <w:color w:val="3E3E3E" w:themeColor="background2" w:themeShade="40"/>
                <w:lang w:eastAsia="en-US"/>
              </w:rPr>
              <w:t xml:space="preserve">qualification, e.g. </w:t>
            </w:r>
            <w:r w:rsidRPr="5A1BCAC7">
              <w:rPr>
                <w:rFonts w:asciiTheme="minorHAnsi" w:hAnsiTheme="minorHAnsi" w:cstheme="minorBidi"/>
                <w:color w:val="3E3E3E" w:themeColor="background2" w:themeShade="40"/>
                <w:lang w:eastAsia="en-US"/>
              </w:rPr>
              <w:t>internal assessment</w:t>
            </w:r>
            <w:r w:rsidR="1BC751A6" w:rsidRPr="5A1BCAC7">
              <w:rPr>
                <w:rFonts w:asciiTheme="minorHAnsi" w:hAnsiTheme="minorHAnsi" w:cstheme="minorBidi"/>
                <w:color w:val="3E3E3E" w:themeColor="background2" w:themeShade="40"/>
                <w:lang w:eastAsia="en-US"/>
              </w:rPr>
              <w:t>/placement hours</w:t>
            </w:r>
            <w:r w:rsidRPr="5A1BCAC7">
              <w:rPr>
                <w:rFonts w:asciiTheme="minorHAnsi" w:hAnsiTheme="minorHAnsi" w:cstheme="minorBidi"/>
                <w:color w:val="3E3E3E" w:themeColor="background2" w:themeShade="40"/>
                <w:lang w:eastAsia="en-US"/>
              </w:rPr>
              <w:t>. For example, references to the general topic and frequency of tutorials could be included plus details of any agency/supervisor meetings. Provide as m</w:t>
            </w:r>
            <w:r w:rsidR="00081ECD" w:rsidRPr="5A1BCAC7">
              <w:rPr>
                <w:rFonts w:asciiTheme="minorHAnsi" w:hAnsiTheme="minorHAnsi" w:cstheme="minorBidi"/>
                <w:color w:val="3E3E3E" w:themeColor="background2" w:themeShade="40"/>
                <w:lang w:eastAsia="en-US"/>
              </w:rPr>
              <w:t>uch</w:t>
            </w:r>
            <w:r w:rsidRPr="5A1BCAC7">
              <w:rPr>
                <w:rFonts w:asciiTheme="minorHAnsi" w:hAnsiTheme="minorHAnsi" w:cstheme="minorBidi"/>
                <w:color w:val="3E3E3E" w:themeColor="background2" w:themeShade="40"/>
                <w:lang w:eastAsia="en-US"/>
              </w:rPr>
              <w:t xml:space="preserve"> detail as </w:t>
            </w:r>
            <w:r w:rsidR="00081ECD" w:rsidRPr="5A1BCAC7">
              <w:rPr>
                <w:rFonts w:asciiTheme="minorHAnsi" w:hAnsiTheme="minorHAnsi" w:cstheme="minorBidi"/>
                <w:color w:val="3E3E3E" w:themeColor="background2" w:themeShade="40"/>
                <w:lang w:eastAsia="en-US"/>
              </w:rPr>
              <w:t>possible</w:t>
            </w:r>
            <w:r w:rsidRPr="5A1BCAC7">
              <w:rPr>
                <w:rFonts w:asciiTheme="minorHAnsi" w:hAnsiTheme="minorHAnsi" w:cstheme="minorBidi"/>
                <w:color w:val="3E3E3E" w:themeColor="background2" w:themeShade="40"/>
                <w:lang w:eastAsia="en-US"/>
              </w:rPr>
              <w:t>. The size of the text box below can be increased, if required.</w:t>
            </w:r>
          </w:p>
        </w:tc>
      </w:tr>
      <w:tr w:rsidR="00E3712A" w:rsidRPr="00E3712A" w14:paraId="0C48A670" w14:textId="77777777" w:rsidTr="29C2DDD6">
        <w:trPr>
          <w:trHeight w:val="3828"/>
        </w:trPr>
        <w:tc>
          <w:tcPr>
            <w:tcW w:w="10065" w:type="dxa"/>
            <w:gridSpan w:val="2"/>
            <w:tcBorders>
              <w:left w:val="single" w:sz="6" w:space="0" w:color="3E3E3E" w:themeColor="background2" w:themeShade="40"/>
              <w:bottom w:val="single" w:sz="6" w:space="0" w:color="3E3E3E" w:themeColor="background2" w:themeShade="40"/>
              <w:right w:val="single" w:sz="6" w:space="0" w:color="3E3E3E" w:themeColor="background2" w:themeShade="40"/>
            </w:tcBorders>
          </w:tcPr>
          <w:p w14:paraId="3B659001" w14:textId="77777777" w:rsidR="00E3712A" w:rsidRPr="002456F1" w:rsidRDefault="00E3712A" w:rsidP="00E3712A">
            <w:pPr>
              <w:rPr>
                <w:rFonts w:asciiTheme="minorHAnsi" w:hAnsiTheme="minorHAnsi" w:cstheme="minorHAnsi"/>
                <w:bCs/>
                <w:color w:val="3E3E3E" w:themeColor="background2" w:themeShade="40"/>
                <w:lang w:eastAsia="en-US"/>
              </w:rPr>
            </w:pPr>
          </w:p>
          <w:p w14:paraId="42524AA8" w14:textId="77777777" w:rsidR="00E3712A" w:rsidRPr="002456F1" w:rsidRDefault="00E3712A" w:rsidP="00E3712A">
            <w:pPr>
              <w:rPr>
                <w:rFonts w:asciiTheme="minorHAnsi" w:hAnsiTheme="minorHAnsi" w:cstheme="minorHAnsi"/>
                <w:bCs/>
                <w:color w:val="3E3E3E" w:themeColor="background2" w:themeShade="40"/>
                <w:lang w:eastAsia="en-US"/>
              </w:rPr>
            </w:pPr>
          </w:p>
          <w:p w14:paraId="6A06F621" w14:textId="77777777" w:rsidR="00E3712A" w:rsidRPr="002456F1" w:rsidRDefault="00E3712A" w:rsidP="00E3712A">
            <w:pPr>
              <w:rPr>
                <w:rFonts w:asciiTheme="minorHAnsi" w:hAnsiTheme="minorHAnsi" w:cstheme="minorHAnsi"/>
                <w:bCs/>
                <w:color w:val="3E3E3E" w:themeColor="background2" w:themeShade="40"/>
                <w:lang w:eastAsia="en-US"/>
              </w:rPr>
            </w:pPr>
          </w:p>
          <w:p w14:paraId="281D4DCB" w14:textId="77777777" w:rsidR="00E3712A" w:rsidRPr="002456F1" w:rsidRDefault="00E3712A" w:rsidP="00E3712A">
            <w:pPr>
              <w:rPr>
                <w:rFonts w:asciiTheme="minorHAnsi" w:hAnsiTheme="minorHAnsi" w:cstheme="minorHAnsi"/>
                <w:bCs/>
                <w:color w:val="3E3E3E" w:themeColor="background2" w:themeShade="40"/>
                <w:lang w:eastAsia="en-US"/>
              </w:rPr>
            </w:pPr>
          </w:p>
          <w:p w14:paraId="073E3D9D" w14:textId="77777777" w:rsidR="00E3712A" w:rsidRPr="002456F1" w:rsidRDefault="00E3712A" w:rsidP="00E3712A">
            <w:pPr>
              <w:rPr>
                <w:rFonts w:asciiTheme="minorHAnsi" w:hAnsiTheme="minorHAnsi" w:cstheme="minorHAnsi"/>
                <w:bCs/>
                <w:color w:val="3E3E3E" w:themeColor="background2" w:themeShade="40"/>
                <w:lang w:eastAsia="en-US"/>
              </w:rPr>
            </w:pPr>
          </w:p>
          <w:p w14:paraId="79CE73D8" w14:textId="77777777" w:rsidR="00E3712A" w:rsidRPr="002456F1" w:rsidRDefault="00E3712A" w:rsidP="00E3712A">
            <w:pPr>
              <w:rPr>
                <w:rFonts w:asciiTheme="minorHAnsi" w:hAnsiTheme="minorHAnsi" w:cstheme="minorHAnsi"/>
                <w:bCs/>
                <w:color w:val="3E3E3E" w:themeColor="background2" w:themeShade="40"/>
                <w:lang w:eastAsia="en-US"/>
              </w:rPr>
            </w:pPr>
          </w:p>
          <w:p w14:paraId="003F0E13" w14:textId="77777777" w:rsidR="00E3712A" w:rsidRPr="002456F1" w:rsidRDefault="00E3712A" w:rsidP="00E3712A">
            <w:pPr>
              <w:rPr>
                <w:rFonts w:asciiTheme="minorHAnsi" w:hAnsiTheme="minorHAnsi" w:cstheme="minorHAnsi"/>
                <w:bCs/>
                <w:color w:val="3E3E3E" w:themeColor="background2" w:themeShade="40"/>
                <w:lang w:eastAsia="en-US"/>
              </w:rPr>
            </w:pPr>
          </w:p>
          <w:p w14:paraId="41C8721B" w14:textId="77777777" w:rsidR="00E3712A" w:rsidRPr="002456F1" w:rsidRDefault="00E3712A" w:rsidP="00E3712A">
            <w:pPr>
              <w:rPr>
                <w:rFonts w:asciiTheme="minorHAnsi" w:hAnsiTheme="minorHAnsi" w:cstheme="minorHAnsi"/>
                <w:bCs/>
                <w:color w:val="3E3E3E" w:themeColor="background2" w:themeShade="40"/>
                <w:lang w:eastAsia="en-US"/>
              </w:rPr>
            </w:pPr>
          </w:p>
          <w:p w14:paraId="41CE5A36" w14:textId="77777777" w:rsidR="00E3712A" w:rsidRPr="002456F1" w:rsidRDefault="00E3712A" w:rsidP="00E3712A">
            <w:pPr>
              <w:rPr>
                <w:rFonts w:asciiTheme="minorHAnsi" w:hAnsiTheme="minorHAnsi" w:cstheme="minorHAnsi"/>
                <w:bCs/>
                <w:color w:val="3E3E3E" w:themeColor="background2" w:themeShade="40"/>
                <w:lang w:eastAsia="en-US"/>
              </w:rPr>
            </w:pPr>
          </w:p>
          <w:p w14:paraId="2467B2BE" w14:textId="77777777" w:rsidR="00E3712A" w:rsidRPr="002456F1" w:rsidRDefault="00E3712A" w:rsidP="00E3712A">
            <w:pPr>
              <w:rPr>
                <w:rFonts w:asciiTheme="minorHAnsi" w:hAnsiTheme="minorHAnsi" w:cstheme="minorHAnsi"/>
                <w:bCs/>
                <w:color w:val="3E3E3E" w:themeColor="background2" w:themeShade="40"/>
                <w:lang w:eastAsia="en-US"/>
              </w:rPr>
            </w:pPr>
          </w:p>
          <w:p w14:paraId="3940F6CB" w14:textId="77777777" w:rsidR="00E3712A" w:rsidRPr="002456F1" w:rsidRDefault="00E3712A" w:rsidP="00E3712A">
            <w:pPr>
              <w:rPr>
                <w:rFonts w:asciiTheme="minorHAnsi" w:hAnsiTheme="minorHAnsi" w:cstheme="minorHAnsi"/>
                <w:bCs/>
                <w:color w:val="3E3E3E" w:themeColor="background2" w:themeShade="40"/>
                <w:lang w:eastAsia="en-US"/>
              </w:rPr>
            </w:pPr>
          </w:p>
        </w:tc>
      </w:tr>
      <w:tr w:rsidR="00E3712A" w:rsidRPr="00E3712A" w14:paraId="2D5B853D" w14:textId="77777777" w:rsidTr="29C2DDD6">
        <w:trPr>
          <w:trHeight w:val="696"/>
        </w:trPr>
        <w:tc>
          <w:tcPr>
            <w:tcW w:w="8080" w:type="dxa"/>
            <w:tcBorders>
              <w:top w:val="single" w:sz="6" w:space="0" w:color="3E3E3E" w:themeColor="background2" w:themeShade="40"/>
            </w:tcBorders>
            <w:shd w:val="clear" w:color="auto" w:fill="F2F2F2" w:themeFill="background1" w:themeFillShade="F2"/>
          </w:tcPr>
          <w:p w14:paraId="5A25BE40" w14:textId="03230A41" w:rsidR="00E3712A" w:rsidRPr="002456F1" w:rsidRDefault="00E3712A" w:rsidP="002456F1">
            <w:pPr>
              <w:jc w:val="both"/>
              <w:rPr>
                <w:rFonts w:asciiTheme="minorHAnsi" w:hAnsiTheme="minorHAnsi" w:cstheme="minorHAnsi"/>
                <w:bCs/>
                <w:color w:val="3E3E3E" w:themeColor="background2" w:themeShade="40"/>
              </w:rPr>
            </w:pPr>
            <w:r w:rsidRPr="00E3712A">
              <w:rPr>
                <w:rFonts w:asciiTheme="minorHAnsi" w:hAnsiTheme="minorHAnsi" w:cstheme="minorHAnsi"/>
                <w:bCs/>
                <w:color w:val="3E3E3E" w:themeColor="background2" w:themeShade="40"/>
                <w:lang w:eastAsia="en-US"/>
              </w:rPr>
              <w:t>Is the candidate currently in placement? If the answer is no, please explain the reason why.</w:t>
            </w:r>
          </w:p>
        </w:tc>
        <w:tc>
          <w:tcPr>
            <w:tcW w:w="1985" w:type="dxa"/>
            <w:tcBorders>
              <w:top w:val="single" w:sz="6" w:space="0" w:color="3E3E3E" w:themeColor="background2" w:themeShade="40"/>
            </w:tcBorders>
          </w:tcPr>
          <w:p w14:paraId="7500737D" w14:textId="77777777" w:rsidR="00E3712A" w:rsidRPr="002456F1" w:rsidRDefault="00E3712A" w:rsidP="00E3712A">
            <w:pPr>
              <w:rPr>
                <w:rFonts w:asciiTheme="minorHAnsi" w:hAnsiTheme="minorHAnsi" w:cstheme="minorHAnsi"/>
                <w:bCs/>
                <w:color w:val="3E3E3E" w:themeColor="background2" w:themeShade="40"/>
                <w:lang w:eastAsia="en-US"/>
              </w:rPr>
            </w:pPr>
          </w:p>
        </w:tc>
      </w:tr>
      <w:tr w:rsidR="00E3712A" w:rsidRPr="00E3712A" w14:paraId="0A643B8C" w14:textId="77777777" w:rsidTr="29C2DDD6">
        <w:trPr>
          <w:trHeight w:val="705"/>
        </w:trPr>
        <w:tc>
          <w:tcPr>
            <w:tcW w:w="8080" w:type="dxa"/>
            <w:shd w:val="clear" w:color="auto" w:fill="F2F2F2" w:themeFill="background1" w:themeFillShade="F2"/>
          </w:tcPr>
          <w:p w14:paraId="2B132E55" w14:textId="77777777" w:rsidR="00E3712A" w:rsidRPr="002456F1" w:rsidRDefault="00E3712A" w:rsidP="002456F1">
            <w:pPr>
              <w:jc w:val="both"/>
              <w:rPr>
                <w:rFonts w:asciiTheme="minorHAnsi" w:hAnsiTheme="minorHAnsi" w:cstheme="minorHAnsi"/>
                <w:bCs/>
                <w:color w:val="3E3E3E" w:themeColor="background2" w:themeShade="40"/>
              </w:rPr>
            </w:pPr>
            <w:r w:rsidRPr="002456F1">
              <w:rPr>
                <w:rFonts w:asciiTheme="minorHAnsi" w:hAnsiTheme="minorHAnsi" w:cstheme="minorHAnsi"/>
                <w:bCs/>
                <w:color w:val="3E3E3E" w:themeColor="background2" w:themeShade="40"/>
                <w:lang w:eastAsia="en-US"/>
              </w:rPr>
              <w:t>Does the candidate have appropriate supervision arrangements in place</w:t>
            </w:r>
            <w:r w:rsidRPr="00E3712A">
              <w:rPr>
                <w:rFonts w:asciiTheme="minorHAnsi" w:hAnsiTheme="minorHAnsi" w:cstheme="minorHAnsi"/>
                <w:bCs/>
                <w:color w:val="3E3E3E" w:themeColor="background2" w:themeShade="40"/>
                <w:lang w:eastAsia="en-US"/>
              </w:rPr>
              <w:t xml:space="preserve"> in line with professional membership</w:t>
            </w:r>
            <w:r w:rsidRPr="002456F1">
              <w:rPr>
                <w:rFonts w:asciiTheme="minorHAnsi" w:hAnsiTheme="minorHAnsi" w:cstheme="minorHAnsi"/>
                <w:bCs/>
                <w:color w:val="3E3E3E" w:themeColor="background2" w:themeShade="40"/>
                <w:lang w:eastAsia="en-US"/>
              </w:rPr>
              <w:t>?</w:t>
            </w:r>
            <w:r w:rsidRPr="00E3712A">
              <w:rPr>
                <w:rFonts w:asciiTheme="minorHAnsi" w:hAnsiTheme="minorHAnsi" w:cstheme="minorHAnsi"/>
                <w:bCs/>
                <w:color w:val="3E3E3E" w:themeColor="background2" w:themeShade="40"/>
                <w:lang w:eastAsia="en-US"/>
              </w:rPr>
              <w:t xml:space="preserve"> If the answer is no, please explain why.</w:t>
            </w:r>
          </w:p>
        </w:tc>
        <w:tc>
          <w:tcPr>
            <w:tcW w:w="1985" w:type="dxa"/>
          </w:tcPr>
          <w:p w14:paraId="19E53D10" w14:textId="77777777" w:rsidR="00E3712A" w:rsidRPr="002456F1" w:rsidRDefault="00E3712A" w:rsidP="00E3712A">
            <w:pPr>
              <w:rPr>
                <w:rFonts w:asciiTheme="minorHAnsi" w:hAnsiTheme="minorHAnsi" w:cstheme="minorHAnsi"/>
                <w:bCs/>
                <w:color w:val="3E3E3E" w:themeColor="background2" w:themeShade="40"/>
                <w:lang w:eastAsia="en-US"/>
              </w:rPr>
            </w:pPr>
          </w:p>
        </w:tc>
      </w:tr>
      <w:tr w:rsidR="00E3712A" w:rsidRPr="00E3712A" w14:paraId="501624CC" w14:textId="77777777" w:rsidTr="29C2DDD6">
        <w:trPr>
          <w:trHeight w:val="701"/>
        </w:trPr>
        <w:tc>
          <w:tcPr>
            <w:tcW w:w="8080" w:type="dxa"/>
            <w:shd w:val="clear" w:color="auto" w:fill="F2F2F2" w:themeFill="background1" w:themeFillShade="F2"/>
          </w:tcPr>
          <w:p w14:paraId="424D2E32" w14:textId="77777777" w:rsidR="00E3712A" w:rsidRPr="002456F1" w:rsidRDefault="00E3712A" w:rsidP="002456F1">
            <w:pPr>
              <w:jc w:val="both"/>
              <w:rPr>
                <w:rFonts w:asciiTheme="minorHAnsi" w:hAnsiTheme="minorHAnsi" w:cstheme="minorHAnsi"/>
                <w:bCs/>
                <w:color w:val="3E3E3E" w:themeColor="background2" w:themeShade="40"/>
              </w:rPr>
            </w:pPr>
            <w:r w:rsidRPr="002456F1">
              <w:rPr>
                <w:rFonts w:asciiTheme="minorHAnsi" w:hAnsiTheme="minorHAnsi" w:cstheme="minorHAnsi"/>
                <w:bCs/>
                <w:color w:val="3E3E3E" w:themeColor="background2" w:themeShade="40"/>
                <w:lang w:eastAsia="en-US"/>
              </w:rPr>
              <w:t>Number of clients currently allocated to the candidate</w:t>
            </w:r>
          </w:p>
        </w:tc>
        <w:tc>
          <w:tcPr>
            <w:tcW w:w="1985" w:type="dxa"/>
          </w:tcPr>
          <w:p w14:paraId="25F200D1" w14:textId="77777777" w:rsidR="00E3712A" w:rsidRPr="002456F1" w:rsidRDefault="00E3712A" w:rsidP="00E3712A">
            <w:pPr>
              <w:rPr>
                <w:rFonts w:asciiTheme="minorHAnsi" w:hAnsiTheme="minorHAnsi" w:cstheme="minorHAnsi"/>
                <w:bCs/>
                <w:color w:val="3E3E3E" w:themeColor="background2" w:themeShade="40"/>
                <w:lang w:eastAsia="en-US"/>
              </w:rPr>
            </w:pPr>
          </w:p>
        </w:tc>
      </w:tr>
    </w:tbl>
    <w:p w14:paraId="3AA9C483" w14:textId="77777777" w:rsidR="00081ECD" w:rsidRPr="002456F1" w:rsidRDefault="00081ECD" w:rsidP="00081ECD">
      <w:pPr>
        <w:rPr>
          <w:rFonts w:asciiTheme="minorHAnsi" w:hAnsiTheme="minorHAnsi" w:cstheme="minorHAnsi"/>
          <w:color w:val="3E3E3E" w:themeColor="background2" w:themeShade="40"/>
        </w:rPr>
      </w:pPr>
    </w:p>
    <w:p w14:paraId="1DE497C1" w14:textId="77777777" w:rsidR="00081ECD" w:rsidRPr="002456F1" w:rsidRDefault="00081ECD" w:rsidP="00081ECD">
      <w:pPr>
        <w:rPr>
          <w:rFonts w:asciiTheme="minorHAnsi" w:hAnsiTheme="minorHAnsi" w:cstheme="minorHAnsi"/>
          <w:color w:val="3E3E3E" w:themeColor="background2" w:themeShade="40"/>
        </w:rPr>
      </w:pPr>
    </w:p>
    <w:p w14:paraId="0E0DCACB" w14:textId="77777777" w:rsidR="00081ECD" w:rsidRPr="002456F1" w:rsidRDefault="00081ECD" w:rsidP="00081ECD">
      <w:pPr>
        <w:rPr>
          <w:rFonts w:asciiTheme="minorHAnsi" w:hAnsiTheme="minorHAnsi" w:cstheme="minorHAnsi"/>
          <w:color w:val="3E3E3E" w:themeColor="background2" w:themeShade="40"/>
        </w:rPr>
      </w:pPr>
    </w:p>
    <w:p w14:paraId="422998AD" w14:textId="55540516" w:rsidR="00081ECD" w:rsidRDefault="00081ECD" w:rsidP="5A1BCAC7">
      <w:pPr>
        <w:jc w:val="both"/>
        <w:rPr>
          <w:rFonts w:asciiTheme="minorHAnsi" w:hAnsiTheme="minorHAnsi" w:cstheme="minorBidi"/>
          <w:color w:val="3E3E3E" w:themeColor="background2" w:themeShade="40"/>
        </w:rPr>
      </w:pPr>
      <w:r w:rsidRPr="5A1BCAC7">
        <w:rPr>
          <w:rFonts w:asciiTheme="minorHAnsi" w:hAnsiTheme="minorHAnsi" w:cstheme="minorBidi"/>
          <w:color w:val="3E3E3E" w:themeColor="background2" w:themeShade="40"/>
        </w:rPr>
        <w:t>I confirm that I support the candidates request for a</w:t>
      </w:r>
      <w:r w:rsidR="37F82868" w:rsidRPr="5A1BCAC7">
        <w:rPr>
          <w:rFonts w:asciiTheme="minorHAnsi" w:hAnsiTheme="minorHAnsi" w:cstheme="minorBidi"/>
          <w:color w:val="3E3E3E" w:themeColor="background2" w:themeShade="40"/>
        </w:rPr>
        <w:t xml:space="preserve">n </w:t>
      </w:r>
      <w:r w:rsidRPr="5A1BCAC7">
        <w:rPr>
          <w:rFonts w:asciiTheme="minorHAnsi" w:hAnsiTheme="minorHAnsi" w:cstheme="minorBidi"/>
          <w:color w:val="3E3E3E" w:themeColor="background2" w:themeShade="40"/>
        </w:rPr>
        <w:t>extension and I pledge my time, skills and knowledge in both monitoring and supporting the candidate to complete their placement hours or internal assessment requirements.</w:t>
      </w:r>
    </w:p>
    <w:p w14:paraId="50D2F0E6" w14:textId="77777777" w:rsidR="00081ECD" w:rsidRPr="002456F1" w:rsidRDefault="00081ECD" w:rsidP="00081ECD">
      <w:pPr>
        <w:jc w:val="both"/>
        <w:rPr>
          <w:rFonts w:asciiTheme="minorHAnsi" w:hAnsiTheme="minorHAnsi" w:cstheme="minorHAnsi"/>
          <w:color w:val="3E3E3E" w:themeColor="background2" w:themeShade="40"/>
        </w:rPr>
      </w:pPr>
    </w:p>
    <w:p w14:paraId="47708F68" w14:textId="77777777" w:rsidR="00081ECD" w:rsidRDefault="00081ECD" w:rsidP="00081ECD">
      <w:pPr>
        <w:rPr>
          <w:rFonts w:asciiTheme="minorHAnsi" w:hAnsiTheme="minorHAnsi" w:cstheme="minorHAnsi"/>
          <w:color w:val="3E3E3E" w:themeColor="background2" w:themeShade="40"/>
        </w:rPr>
      </w:pPr>
      <w:r w:rsidRPr="002456F1">
        <w:rPr>
          <w:rFonts w:asciiTheme="minorHAnsi" w:hAnsiTheme="minorHAnsi" w:cstheme="minorHAnsi"/>
          <w:color w:val="3E3E3E" w:themeColor="background2" w:themeShade="40"/>
        </w:rPr>
        <w:t xml:space="preserve">Tutor name:               </w:t>
      </w:r>
      <w:r>
        <w:rPr>
          <w:rFonts w:asciiTheme="minorHAnsi" w:hAnsiTheme="minorHAnsi" w:cstheme="minorHAnsi"/>
          <w:color w:val="3E3E3E" w:themeColor="background2" w:themeShade="40"/>
        </w:rPr>
        <w:t xml:space="preserve">                                                             </w:t>
      </w:r>
      <w:r w:rsidRPr="002456F1">
        <w:rPr>
          <w:rFonts w:asciiTheme="minorHAnsi" w:hAnsiTheme="minorHAnsi" w:cstheme="minorHAnsi"/>
          <w:color w:val="3E3E3E" w:themeColor="background2" w:themeShade="40"/>
        </w:rPr>
        <w:t xml:space="preserve"> </w:t>
      </w:r>
      <w:r w:rsidRPr="002456F1">
        <w:rPr>
          <w:rFonts w:asciiTheme="minorHAnsi" w:hAnsiTheme="minorHAnsi" w:cstheme="minorHAnsi"/>
          <w:color w:val="3E3E3E" w:themeColor="background2" w:themeShade="40"/>
        </w:rPr>
        <w:tab/>
        <w:t xml:space="preserve">Tutor signature:  </w:t>
      </w:r>
    </w:p>
    <w:p w14:paraId="443A592E" w14:textId="77777777" w:rsidR="00081ECD" w:rsidRDefault="00081ECD" w:rsidP="00081ECD">
      <w:pPr>
        <w:rPr>
          <w:rFonts w:asciiTheme="minorHAnsi" w:hAnsiTheme="minorHAnsi" w:cstheme="minorHAnsi"/>
          <w:color w:val="3E3E3E" w:themeColor="background2" w:themeShade="40"/>
        </w:rPr>
      </w:pPr>
    </w:p>
    <w:p w14:paraId="0D7C0FBB" w14:textId="77777777" w:rsidR="00081ECD" w:rsidRPr="002456F1" w:rsidRDefault="00081ECD" w:rsidP="00081ECD">
      <w:pPr>
        <w:rPr>
          <w:rFonts w:asciiTheme="minorHAnsi" w:hAnsiTheme="minorHAnsi" w:cstheme="minorHAnsi"/>
          <w:color w:val="3E3E3E" w:themeColor="background2" w:themeShade="40"/>
        </w:rPr>
      </w:pPr>
    </w:p>
    <w:p w14:paraId="6B74407D" w14:textId="77777777" w:rsidR="00081ECD" w:rsidRDefault="00081ECD" w:rsidP="00081ECD">
      <w:pPr>
        <w:rPr>
          <w:rFonts w:asciiTheme="minorHAnsi" w:hAnsiTheme="minorHAnsi" w:cstheme="minorHAnsi"/>
          <w:color w:val="3E3E3E" w:themeColor="background2" w:themeShade="40"/>
        </w:rPr>
      </w:pPr>
      <w:r w:rsidRPr="002456F1">
        <w:rPr>
          <w:rFonts w:asciiTheme="minorHAnsi" w:hAnsiTheme="minorHAnsi" w:cstheme="minorHAnsi"/>
          <w:color w:val="3E3E3E" w:themeColor="background2" w:themeShade="40"/>
        </w:rPr>
        <w:t>Date:</w:t>
      </w:r>
    </w:p>
    <w:p w14:paraId="65DAE728" w14:textId="77777777" w:rsidR="00081ECD" w:rsidRDefault="00081ECD" w:rsidP="00081ECD">
      <w:pPr>
        <w:rPr>
          <w:rFonts w:asciiTheme="minorHAnsi" w:hAnsiTheme="minorHAnsi" w:cstheme="minorHAnsi"/>
          <w:color w:val="3E3E3E" w:themeColor="background2" w:themeShade="40"/>
        </w:rPr>
      </w:pPr>
    </w:p>
    <w:p w14:paraId="19E2CB2A" w14:textId="77777777" w:rsidR="00081ECD" w:rsidRDefault="00081ECD" w:rsidP="00081ECD">
      <w:pPr>
        <w:rPr>
          <w:rFonts w:asciiTheme="minorHAnsi" w:hAnsiTheme="minorHAnsi" w:cstheme="minorHAnsi"/>
          <w:color w:val="3E3E3E" w:themeColor="background2" w:themeShade="40"/>
        </w:rPr>
      </w:pPr>
    </w:p>
    <w:p w14:paraId="76E26102" w14:textId="77777777" w:rsidR="006C52CA" w:rsidRDefault="006C52CA" w:rsidP="00081ECD">
      <w:pPr>
        <w:rPr>
          <w:rFonts w:asciiTheme="minorHAnsi" w:hAnsiTheme="minorHAnsi" w:cstheme="minorHAnsi"/>
          <w:color w:val="3E3E3E" w:themeColor="background2" w:themeShade="4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5"/>
      </w:tblGrid>
      <w:tr w:rsidR="006C52CA" w:rsidRPr="002456F1" w14:paraId="5092A7CB" w14:textId="77777777" w:rsidTr="5A1BCAC7">
        <w:trPr>
          <w:trHeight w:val="701"/>
        </w:trPr>
        <w:tc>
          <w:tcPr>
            <w:tcW w:w="10065" w:type="dxa"/>
            <w:shd w:val="clear" w:color="auto" w:fill="F8F8F8" w:themeFill="background2"/>
          </w:tcPr>
          <w:p w14:paraId="26F1451C" w14:textId="77777777" w:rsidR="006C52CA" w:rsidRPr="002456F1" w:rsidRDefault="006C52CA" w:rsidP="00045368">
            <w:pPr>
              <w:rPr>
                <w:rFonts w:asciiTheme="minorHAnsi" w:hAnsiTheme="minorHAnsi" w:cstheme="minorHAnsi"/>
                <w:color w:val="3E3E3E" w:themeColor="background2" w:themeShade="40"/>
              </w:rPr>
            </w:pPr>
            <w:r w:rsidRPr="002456F1">
              <w:rPr>
                <w:rFonts w:asciiTheme="minorHAnsi" w:hAnsiTheme="minorHAnsi" w:cstheme="minorHAnsi"/>
                <w:color w:val="3E3E3E" w:themeColor="background2" w:themeShade="40"/>
              </w:rPr>
              <w:t>For internal use only</w:t>
            </w:r>
            <w:r w:rsidRPr="00E3712A">
              <w:rPr>
                <w:rFonts w:asciiTheme="minorHAnsi" w:hAnsiTheme="minorHAnsi" w:cstheme="minorHAnsi"/>
                <w:color w:val="3E3E3E" w:themeColor="background2" w:themeShade="40"/>
              </w:rPr>
              <w:t>:</w:t>
            </w:r>
          </w:p>
          <w:p w14:paraId="10F4FAB2" w14:textId="12484420" w:rsidR="006C52CA" w:rsidRPr="002456F1" w:rsidRDefault="4D7C5B96" w:rsidP="2113DC5F">
            <w:pPr>
              <w:rPr>
                <w:rFonts w:asciiTheme="minorHAnsi" w:hAnsiTheme="minorHAnsi" w:cstheme="minorBidi"/>
                <w:color w:val="3E3E3E" w:themeColor="background2" w:themeShade="40"/>
              </w:rPr>
            </w:pPr>
            <w:r w:rsidRPr="2113DC5F">
              <w:rPr>
                <w:rFonts w:asciiTheme="minorHAnsi" w:hAnsiTheme="minorHAnsi" w:cstheme="minorBidi"/>
                <w:color w:val="3E3E3E" w:themeColor="background2" w:themeShade="40"/>
              </w:rPr>
              <w:t>Notes:</w:t>
            </w:r>
          </w:p>
          <w:p w14:paraId="47EA00CB" w14:textId="17C240EA" w:rsidR="4D7C5B96" w:rsidRDefault="4D7C5B96" w:rsidP="2113DC5F">
            <w:pPr>
              <w:rPr>
                <w:rFonts w:asciiTheme="minorHAnsi" w:hAnsiTheme="minorHAnsi" w:cstheme="minorBidi"/>
                <w:color w:val="3E3E3E" w:themeColor="background2" w:themeShade="40"/>
              </w:rPr>
            </w:pPr>
            <w:r w:rsidRPr="2113DC5F">
              <w:rPr>
                <w:rFonts w:asciiTheme="minorHAnsi" w:hAnsiTheme="minorHAnsi" w:cstheme="minorBidi"/>
                <w:color w:val="3E3E3E" w:themeColor="background2" w:themeShade="40"/>
              </w:rPr>
              <w:t>Outcome:</w:t>
            </w:r>
          </w:p>
          <w:p w14:paraId="11AD6904" w14:textId="71C4434C" w:rsidR="4D7C5B96" w:rsidRDefault="354ABDB6" w:rsidP="5A1BCAC7">
            <w:pPr>
              <w:rPr>
                <w:rFonts w:asciiTheme="minorHAnsi" w:hAnsiTheme="minorHAnsi" w:cstheme="minorBidi"/>
                <w:color w:val="3E3E3E" w:themeColor="background2" w:themeShade="40"/>
              </w:rPr>
            </w:pPr>
            <w:r w:rsidRPr="5A1BCAC7">
              <w:rPr>
                <w:rFonts w:asciiTheme="minorHAnsi" w:hAnsiTheme="minorHAnsi" w:cstheme="minorBidi"/>
                <w:color w:val="3E3E3E" w:themeColor="background2" w:themeShade="40"/>
              </w:rPr>
              <w:t xml:space="preserve">CQP </w:t>
            </w:r>
            <w:r w:rsidR="756168CA" w:rsidRPr="5A1BCAC7">
              <w:rPr>
                <w:rFonts w:asciiTheme="minorHAnsi" w:hAnsiTheme="minorHAnsi" w:cstheme="minorBidi"/>
                <w:color w:val="3E3E3E" w:themeColor="background2" w:themeShade="40"/>
              </w:rPr>
              <w:t>Name/</w:t>
            </w:r>
            <w:r w:rsidRPr="5A1BCAC7">
              <w:rPr>
                <w:rFonts w:asciiTheme="minorHAnsi" w:hAnsiTheme="minorHAnsi" w:cstheme="minorBidi"/>
                <w:color w:val="3E3E3E" w:themeColor="background2" w:themeShade="40"/>
              </w:rPr>
              <w:t>Signature:</w:t>
            </w:r>
          </w:p>
          <w:p w14:paraId="06F7194F" w14:textId="4466019C" w:rsidR="006C52CA" w:rsidRPr="002456F1" w:rsidRDefault="4D7C5B96" w:rsidP="00045368">
            <w:pPr>
              <w:rPr>
                <w:rFonts w:asciiTheme="minorHAnsi" w:hAnsiTheme="minorHAnsi" w:cstheme="minorHAnsi"/>
                <w:bCs/>
                <w:color w:val="3E3E3E" w:themeColor="background2" w:themeShade="40"/>
                <w:lang w:eastAsia="en-US"/>
              </w:rPr>
            </w:pPr>
            <w:r w:rsidRPr="2113DC5F">
              <w:rPr>
                <w:rFonts w:asciiTheme="minorHAnsi" w:hAnsiTheme="minorHAnsi" w:cstheme="minorBidi"/>
                <w:color w:val="3E3E3E" w:themeColor="background2" w:themeShade="40"/>
              </w:rPr>
              <w:t>Date:</w:t>
            </w:r>
          </w:p>
        </w:tc>
      </w:tr>
    </w:tbl>
    <w:p w14:paraId="0B99E9EF" w14:textId="77777777" w:rsidR="006C52CA" w:rsidRDefault="006C52CA" w:rsidP="00081ECD">
      <w:pPr>
        <w:rPr>
          <w:rFonts w:asciiTheme="minorHAnsi" w:hAnsiTheme="minorHAnsi" w:cstheme="minorHAnsi"/>
          <w:color w:val="3E3E3E" w:themeColor="background2" w:themeShade="40"/>
        </w:rPr>
      </w:pPr>
    </w:p>
    <w:p w14:paraId="25DE399D" w14:textId="77777777" w:rsidR="006D6BEE" w:rsidRPr="006D6BEE" w:rsidRDefault="006D6BEE" w:rsidP="006D6BEE">
      <w:pPr>
        <w:jc w:val="right"/>
      </w:pPr>
    </w:p>
    <w:sectPr w:rsidR="006D6BEE" w:rsidRPr="006D6BEE" w:rsidSect="006D6BEE">
      <w:footerReference w:type="default" r:id="rId13"/>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0C894" w14:textId="77777777" w:rsidR="005C7614" w:rsidRDefault="005C7614" w:rsidP="006D6BEE">
      <w:r>
        <w:separator/>
      </w:r>
    </w:p>
  </w:endnote>
  <w:endnote w:type="continuationSeparator" w:id="0">
    <w:p w14:paraId="1CBE141F" w14:textId="77777777" w:rsidR="005C7614" w:rsidRDefault="005C7614" w:rsidP="006D6BEE">
      <w:r>
        <w:continuationSeparator/>
      </w:r>
    </w:p>
  </w:endnote>
  <w:endnote w:type="continuationNotice" w:id="1">
    <w:p w14:paraId="555412A9" w14:textId="77777777" w:rsidR="005C7614" w:rsidRDefault="005C76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color w:val="3E3E3E" w:themeColor="background2" w:themeShade="40"/>
      </w:rPr>
      <w:id w:val="1584415471"/>
      <w:docPartObj>
        <w:docPartGallery w:val="Page Numbers (Bottom of Page)"/>
        <w:docPartUnique/>
      </w:docPartObj>
    </w:sdtPr>
    <w:sdtEndPr>
      <w:rPr>
        <w:noProof/>
      </w:rPr>
    </w:sdtEndPr>
    <w:sdtContent>
      <w:p w14:paraId="5453AB8F" w14:textId="4093EC1D" w:rsidR="006D6BEE" w:rsidRPr="00AA4F07" w:rsidRDefault="006D6BEE">
        <w:pPr>
          <w:pStyle w:val="Footer"/>
          <w:rPr>
            <w:rFonts w:asciiTheme="minorHAnsi" w:hAnsiTheme="minorHAnsi" w:cstheme="minorHAnsi"/>
            <w:color w:val="3E3E3E" w:themeColor="background2" w:themeShade="40"/>
          </w:rPr>
        </w:pPr>
        <w:r w:rsidRPr="00AA4F07">
          <w:rPr>
            <w:rFonts w:asciiTheme="minorHAnsi" w:hAnsiTheme="minorHAnsi" w:cstheme="minorHAnsi"/>
            <w:b/>
            <w:bCs/>
            <w:noProof/>
            <w:color w:val="3E3E3E" w:themeColor="background2" w:themeShade="40"/>
          </w:rPr>
          <w:drawing>
            <wp:anchor distT="0" distB="0" distL="114300" distR="114300" simplePos="0" relativeHeight="251658240" behindDoc="1" locked="0" layoutInCell="1" allowOverlap="1" wp14:anchorId="616E180B" wp14:editId="0A07ECF9">
              <wp:simplePos x="0" y="0"/>
              <wp:positionH relativeFrom="margin">
                <wp:align>right</wp:align>
              </wp:positionH>
              <wp:positionV relativeFrom="paragraph">
                <wp:posOffset>119380</wp:posOffset>
              </wp:positionV>
              <wp:extent cx="2778861" cy="385953"/>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pcab-quals-change-lives-logo.gif"/>
                      <pic:cNvPicPr/>
                    </pic:nvPicPr>
                    <pic:blipFill>
                      <a:blip r:embed="rId1">
                        <a:extLst>
                          <a:ext uri="{28A0092B-C50C-407E-A947-70E740481C1C}">
                            <a14:useLocalDpi xmlns:a14="http://schemas.microsoft.com/office/drawing/2010/main" val="0"/>
                          </a:ext>
                        </a:extLst>
                      </a:blip>
                      <a:stretch>
                        <a:fillRect/>
                      </a:stretch>
                    </pic:blipFill>
                    <pic:spPr>
                      <a:xfrm>
                        <a:off x="0" y="0"/>
                        <a:ext cx="2778861" cy="385953"/>
                      </a:xfrm>
                      <a:prstGeom prst="rect">
                        <a:avLst/>
                      </a:prstGeom>
                    </pic:spPr>
                  </pic:pic>
                </a:graphicData>
              </a:graphic>
              <wp14:sizeRelH relativeFrom="margin">
                <wp14:pctWidth>0</wp14:pctWidth>
              </wp14:sizeRelH>
              <wp14:sizeRelV relativeFrom="margin">
                <wp14:pctHeight>0</wp14:pctHeight>
              </wp14:sizeRelV>
            </wp:anchor>
          </w:drawing>
        </w:r>
        <w:r w:rsidRPr="00AA4F07">
          <w:rPr>
            <w:rFonts w:asciiTheme="minorHAnsi" w:hAnsiTheme="minorHAnsi" w:cstheme="minorHAnsi"/>
            <w:color w:val="3E3E3E" w:themeColor="background2" w:themeShade="40"/>
          </w:rPr>
          <w:fldChar w:fldCharType="begin"/>
        </w:r>
        <w:r w:rsidRPr="00AA4F07">
          <w:rPr>
            <w:rFonts w:asciiTheme="minorHAnsi" w:hAnsiTheme="minorHAnsi" w:cstheme="minorHAnsi"/>
            <w:color w:val="3E3E3E" w:themeColor="background2" w:themeShade="40"/>
          </w:rPr>
          <w:instrText xml:space="preserve"> PAGE   \* MERGEFORMAT </w:instrText>
        </w:r>
        <w:r w:rsidRPr="00AA4F07">
          <w:rPr>
            <w:rFonts w:asciiTheme="minorHAnsi" w:hAnsiTheme="minorHAnsi" w:cstheme="minorHAnsi"/>
            <w:color w:val="3E3E3E" w:themeColor="background2" w:themeShade="40"/>
          </w:rPr>
          <w:fldChar w:fldCharType="separate"/>
        </w:r>
        <w:r w:rsidRPr="00AA4F07">
          <w:rPr>
            <w:rFonts w:asciiTheme="minorHAnsi" w:hAnsiTheme="minorHAnsi" w:cstheme="minorHAnsi"/>
            <w:noProof/>
            <w:color w:val="3E3E3E" w:themeColor="background2" w:themeShade="40"/>
          </w:rPr>
          <w:t>2</w:t>
        </w:r>
        <w:r w:rsidRPr="00AA4F07">
          <w:rPr>
            <w:rFonts w:asciiTheme="minorHAnsi" w:hAnsiTheme="minorHAnsi" w:cstheme="minorHAnsi"/>
            <w:noProof/>
            <w:color w:val="3E3E3E" w:themeColor="background2" w:themeShade="40"/>
          </w:rPr>
          <w:fldChar w:fldCharType="end"/>
        </w:r>
      </w:p>
    </w:sdtContent>
  </w:sdt>
  <w:p w14:paraId="0FEA696D" w14:textId="5309F8A0" w:rsidR="006D6BEE" w:rsidRDefault="006D6BEE">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89780" w14:textId="77777777" w:rsidR="005C7614" w:rsidRDefault="005C7614" w:rsidP="006D6BEE">
      <w:r>
        <w:separator/>
      </w:r>
    </w:p>
  </w:footnote>
  <w:footnote w:type="continuationSeparator" w:id="0">
    <w:p w14:paraId="7F5144D3" w14:textId="77777777" w:rsidR="005C7614" w:rsidRDefault="005C7614" w:rsidP="006D6BEE">
      <w:r>
        <w:continuationSeparator/>
      </w:r>
    </w:p>
  </w:footnote>
  <w:footnote w:type="continuationNotice" w:id="1">
    <w:p w14:paraId="4ACB3976" w14:textId="77777777" w:rsidR="005C7614" w:rsidRDefault="005C761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94159"/>
    <w:multiLevelType w:val="hybridMultilevel"/>
    <w:tmpl w:val="93744ACA"/>
    <w:lvl w:ilvl="0" w:tplc="ACC0EECA">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72B2E39"/>
    <w:multiLevelType w:val="hybridMultilevel"/>
    <w:tmpl w:val="7982CC0C"/>
    <w:lvl w:ilvl="0" w:tplc="ACC0EECA">
      <w:start w:val="1"/>
      <w:numFmt w:val="decimal"/>
      <w:lvlText w:val="%1."/>
      <w:lvlJc w:val="left"/>
      <w:pPr>
        <w:tabs>
          <w:tab w:val="num" w:pos="720"/>
        </w:tabs>
        <w:ind w:left="720" w:hanging="360"/>
      </w:pPr>
      <w:rPr>
        <w:b w:val="0"/>
      </w:rPr>
    </w:lvl>
    <w:lvl w:ilvl="1" w:tplc="0809000F">
      <w:start w:val="1"/>
      <w:numFmt w:val="decimal"/>
      <w:lvlText w:val="%2."/>
      <w:lvlJc w:val="left"/>
      <w:pPr>
        <w:tabs>
          <w:tab w:val="num" w:pos="1440"/>
        </w:tabs>
        <w:ind w:left="144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33F18A6"/>
    <w:multiLevelType w:val="hybridMultilevel"/>
    <w:tmpl w:val="86C4B6F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FE63AB"/>
    <w:multiLevelType w:val="hybridMultilevel"/>
    <w:tmpl w:val="FAB21F36"/>
    <w:lvl w:ilvl="0" w:tplc="ACC0EECA">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4307F66"/>
    <w:multiLevelType w:val="multilevel"/>
    <w:tmpl w:val="77321B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19A24F7"/>
    <w:multiLevelType w:val="hybridMultilevel"/>
    <w:tmpl w:val="0D26B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516D60"/>
    <w:multiLevelType w:val="hybridMultilevel"/>
    <w:tmpl w:val="2DFA2D84"/>
    <w:lvl w:ilvl="0" w:tplc="ACC0EECA">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CA012FE"/>
    <w:multiLevelType w:val="hybridMultilevel"/>
    <w:tmpl w:val="7854A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4E7713"/>
    <w:multiLevelType w:val="hybridMultilevel"/>
    <w:tmpl w:val="D7F46DAC"/>
    <w:lvl w:ilvl="0" w:tplc="04090001">
      <w:start w:val="1"/>
      <w:numFmt w:val="bullet"/>
      <w:lvlText w:val=""/>
      <w:lvlJc w:val="left"/>
      <w:pPr>
        <w:tabs>
          <w:tab w:val="num" w:pos="1170"/>
        </w:tabs>
        <w:ind w:left="1170" w:hanging="360"/>
      </w:pPr>
      <w:rPr>
        <w:rFonts w:ascii="Symbol" w:hAnsi="Symbol" w:hint="default"/>
      </w:rPr>
    </w:lvl>
    <w:lvl w:ilvl="1" w:tplc="04090003" w:tentative="1">
      <w:start w:val="1"/>
      <w:numFmt w:val="bullet"/>
      <w:lvlText w:val="o"/>
      <w:lvlJc w:val="left"/>
      <w:pPr>
        <w:tabs>
          <w:tab w:val="num" w:pos="1890"/>
        </w:tabs>
        <w:ind w:left="1890" w:hanging="360"/>
      </w:pPr>
      <w:rPr>
        <w:rFonts w:ascii="Courier New" w:hAnsi="Courier New" w:cs="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cs="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cs="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9" w15:restartNumberingAfterBreak="0">
    <w:nsid w:val="4447097C"/>
    <w:multiLevelType w:val="hybridMultilevel"/>
    <w:tmpl w:val="3B0EE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36711F"/>
    <w:multiLevelType w:val="hybridMultilevel"/>
    <w:tmpl w:val="E618B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35412B"/>
    <w:multiLevelType w:val="hybridMultilevel"/>
    <w:tmpl w:val="A72A8C64"/>
    <w:lvl w:ilvl="0" w:tplc="17625E9C">
      <w:start w:val="1"/>
      <w:numFmt w:val="decimal"/>
      <w:lvlText w:val="%1."/>
      <w:legacy w:legacy="1" w:legacySpace="0" w:legacyIndent="283"/>
      <w:lvlJc w:val="left"/>
      <w:pPr>
        <w:ind w:left="283" w:hanging="283"/>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D345E57"/>
    <w:multiLevelType w:val="hybridMultilevel"/>
    <w:tmpl w:val="106C3E42"/>
    <w:lvl w:ilvl="0" w:tplc="ACC0EECA">
      <w:start w:val="1"/>
      <w:numFmt w:val="decimal"/>
      <w:lvlText w:val="%1."/>
      <w:lvlJc w:val="left"/>
      <w:pPr>
        <w:tabs>
          <w:tab w:val="num" w:pos="720"/>
        </w:tabs>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0067093"/>
    <w:multiLevelType w:val="hybridMultilevel"/>
    <w:tmpl w:val="E6808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B63212"/>
    <w:multiLevelType w:val="hybridMultilevel"/>
    <w:tmpl w:val="4F087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4350F1"/>
    <w:multiLevelType w:val="hybridMultilevel"/>
    <w:tmpl w:val="99C23DB2"/>
    <w:lvl w:ilvl="0" w:tplc="08090001">
      <w:start w:val="1"/>
      <w:numFmt w:val="bullet"/>
      <w:pStyle w:val="BulletedBodyText"/>
      <w:lvlText w:val=""/>
      <w:lvlJc w:val="left"/>
      <w:pPr>
        <w:tabs>
          <w:tab w:val="num" w:pos="720"/>
        </w:tabs>
        <w:ind w:left="720" w:hanging="360"/>
      </w:pPr>
      <w:rPr>
        <w:rFonts w:ascii="Symbol" w:hAnsi="Symbol" w:hint="default"/>
      </w:rPr>
    </w:lvl>
    <w:lvl w:ilvl="1" w:tplc="08090003">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6616F3"/>
    <w:multiLevelType w:val="hybridMultilevel"/>
    <w:tmpl w:val="DE3C5738"/>
    <w:lvl w:ilvl="0" w:tplc="08090001">
      <w:start w:val="1"/>
      <w:numFmt w:val="bullet"/>
      <w:lvlText w:val=""/>
      <w:lvlJc w:val="left"/>
      <w:pPr>
        <w:tabs>
          <w:tab w:val="num" w:pos="786"/>
        </w:tabs>
        <w:ind w:left="786" w:hanging="360"/>
      </w:pPr>
      <w:rPr>
        <w:rFonts w:ascii="Symbol" w:hAnsi="Symbol" w:hint="default"/>
      </w:rPr>
    </w:lvl>
    <w:lvl w:ilvl="1" w:tplc="08090003" w:tentative="1">
      <w:start w:val="1"/>
      <w:numFmt w:val="bullet"/>
      <w:lvlText w:val="o"/>
      <w:lvlJc w:val="left"/>
      <w:pPr>
        <w:tabs>
          <w:tab w:val="num" w:pos="1506"/>
        </w:tabs>
        <w:ind w:left="1506" w:hanging="360"/>
      </w:pPr>
      <w:rPr>
        <w:rFonts w:ascii="Courier New" w:hAnsi="Courier New" w:cs="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cs="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cs="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num w:numId="1" w16cid:durableId="1628049487">
    <w:abstractNumId w:val="9"/>
  </w:num>
  <w:num w:numId="2" w16cid:durableId="1451896930">
    <w:abstractNumId w:val="6"/>
  </w:num>
  <w:num w:numId="3" w16cid:durableId="1287156635">
    <w:abstractNumId w:val="8"/>
  </w:num>
  <w:num w:numId="4" w16cid:durableId="1447770037">
    <w:abstractNumId w:val="3"/>
  </w:num>
  <w:num w:numId="5" w16cid:durableId="1211765347">
    <w:abstractNumId w:val="1"/>
  </w:num>
  <w:num w:numId="6" w16cid:durableId="1955358496">
    <w:abstractNumId w:val="13"/>
  </w:num>
  <w:num w:numId="7" w16cid:durableId="1878275882">
    <w:abstractNumId w:val="0"/>
  </w:num>
  <w:num w:numId="8" w16cid:durableId="1577520155">
    <w:abstractNumId w:val="12"/>
  </w:num>
  <w:num w:numId="9" w16cid:durableId="1028992049">
    <w:abstractNumId w:val="11"/>
  </w:num>
  <w:num w:numId="10" w16cid:durableId="1032145731">
    <w:abstractNumId w:val="16"/>
  </w:num>
  <w:num w:numId="11" w16cid:durableId="136847384">
    <w:abstractNumId w:val="2"/>
  </w:num>
  <w:num w:numId="12" w16cid:durableId="1434739332">
    <w:abstractNumId w:val="7"/>
  </w:num>
  <w:num w:numId="13" w16cid:durableId="5449146">
    <w:abstractNumId w:val="4"/>
  </w:num>
  <w:num w:numId="14" w16cid:durableId="1523981190">
    <w:abstractNumId w:val="15"/>
  </w:num>
  <w:num w:numId="15" w16cid:durableId="1371609725">
    <w:abstractNumId w:val="5"/>
  </w:num>
  <w:num w:numId="16" w16cid:durableId="885024889">
    <w:abstractNumId w:val="10"/>
  </w:num>
  <w:num w:numId="17" w16cid:durableId="6579985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BEE"/>
    <w:rsid w:val="000410B5"/>
    <w:rsid w:val="00043817"/>
    <w:rsid w:val="00045368"/>
    <w:rsid w:val="0006030C"/>
    <w:rsid w:val="00081ECD"/>
    <w:rsid w:val="00083FCD"/>
    <w:rsid w:val="000C097C"/>
    <w:rsid w:val="000E5FC3"/>
    <w:rsid w:val="000F640A"/>
    <w:rsid w:val="001122FE"/>
    <w:rsid w:val="0014105A"/>
    <w:rsid w:val="00172D41"/>
    <w:rsid w:val="001838E7"/>
    <w:rsid w:val="00185EAF"/>
    <w:rsid w:val="00191DFC"/>
    <w:rsid w:val="001A0BA2"/>
    <w:rsid w:val="001C5A62"/>
    <w:rsid w:val="002402F4"/>
    <w:rsid w:val="002456F1"/>
    <w:rsid w:val="00261ECD"/>
    <w:rsid w:val="00262958"/>
    <w:rsid w:val="00284E43"/>
    <w:rsid w:val="002A6949"/>
    <w:rsid w:val="002B2DE4"/>
    <w:rsid w:val="002D2C43"/>
    <w:rsid w:val="002F24DF"/>
    <w:rsid w:val="00306CFE"/>
    <w:rsid w:val="00314AD6"/>
    <w:rsid w:val="00334BFE"/>
    <w:rsid w:val="003608FA"/>
    <w:rsid w:val="00374C5A"/>
    <w:rsid w:val="003760BA"/>
    <w:rsid w:val="00385016"/>
    <w:rsid w:val="003C7953"/>
    <w:rsid w:val="003E7137"/>
    <w:rsid w:val="00402E1B"/>
    <w:rsid w:val="0042294B"/>
    <w:rsid w:val="00457D22"/>
    <w:rsid w:val="004E6A87"/>
    <w:rsid w:val="00520396"/>
    <w:rsid w:val="00523502"/>
    <w:rsid w:val="00526BF3"/>
    <w:rsid w:val="00553023"/>
    <w:rsid w:val="00593EB2"/>
    <w:rsid w:val="005A24B8"/>
    <w:rsid w:val="005C7614"/>
    <w:rsid w:val="00607B9C"/>
    <w:rsid w:val="00656719"/>
    <w:rsid w:val="00676294"/>
    <w:rsid w:val="00684E59"/>
    <w:rsid w:val="00693AC9"/>
    <w:rsid w:val="006A19F0"/>
    <w:rsid w:val="006A7524"/>
    <w:rsid w:val="006C52CA"/>
    <w:rsid w:val="006D6B6D"/>
    <w:rsid w:val="006D6BEE"/>
    <w:rsid w:val="007321E0"/>
    <w:rsid w:val="007427D9"/>
    <w:rsid w:val="00757DBD"/>
    <w:rsid w:val="00785583"/>
    <w:rsid w:val="00791349"/>
    <w:rsid w:val="007C02F4"/>
    <w:rsid w:val="0085543D"/>
    <w:rsid w:val="008D3BEB"/>
    <w:rsid w:val="008E0C3E"/>
    <w:rsid w:val="00932D27"/>
    <w:rsid w:val="009355C6"/>
    <w:rsid w:val="00941ED0"/>
    <w:rsid w:val="00944177"/>
    <w:rsid w:val="00992351"/>
    <w:rsid w:val="009A29DF"/>
    <w:rsid w:val="009C0373"/>
    <w:rsid w:val="009D2938"/>
    <w:rsid w:val="009F6626"/>
    <w:rsid w:val="00A052B1"/>
    <w:rsid w:val="00A33105"/>
    <w:rsid w:val="00A379D2"/>
    <w:rsid w:val="00A46A65"/>
    <w:rsid w:val="00AA346B"/>
    <w:rsid w:val="00AA4F07"/>
    <w:rsid w:val="00AB6AEF"/>
    <w:rsid w:val="00AD2F91"/>
    <w:rsid w:val="00AE06AE"/>
    <w:rsid w:val="00AE5F43"/>
    <w:rsid w:val="00AE6E40"/>
    <w:rsid w:val="00B37E99"/>
    <w:rsid w:val="00B84EF7"/>
    <w:rsid w:val="00BA15D7"/>
    <w:rsid w:val="00BB7B82"/>
    <w:rsid w:val="00BF5AE3"/>
    <w:rsid w:val="00C1286C"/>
    <w:rsid w:val="00C65C53"/>
    <w:rsid w:val="00C67C07"/>
    <w:rsid w:val="00C7590E"/>
    <w:rsid w:val="00C81522"/>
    <w:rsid w:val="00C95CE8"/>
    <w:rsid w:val="00CD3CFD"/>
    <w:rsid w:val="00CD5BB1"/>
    <w:rsid w:val="00CE19C4"/>
    <w:rsid w:val="00CE7D90"/>
    <w:rsid w:val="00CF7B3C"/>
    <w:rsid w:val="00D76757"/>
    <w:rsid w:val="00DA2BF9"/>
    <w:rsid w:val="00DB52B8"/>
    <w:rsid w:val="00DD7680"/>
    <w:rsid w:val="00DE406F"/>
    <w:rsid w:val="00E0059E"/>
    <w:rsid w:val="00E0611D"/>
    <w:rsid w:val="00E35CC6"/>
    <w:rsid w:val="00E35D47"/>
    <w:rsid w:val="00E3712A"/>
    <w:rsid w:val="00E37ECC"/>
    <w:rsid w:val="00E90165"/>
    <w:rsid w:val="00E9760C"/>
    <w:rsid w:val="00EB49D7"/>
    <w:rsid w:val="00ED4113"/>
    <w:rsid w:val="00F144D2"/>
    <w:rsid w:val="00F3786F"/>
    <w:rsid w:val="00F63077"/>
    <w:rsid w:val="00F6773F"/>
    <w:rsid w:val="00F9641C"/>
    <w:rsid w:val="00FA28D0"/>
    <w:rsid w:val="07DBC40A"/>
    <w:rsid w:val="0A95EF51"/>
    <w:rsid w:val="103A73E4"/>
    <w:rsid w:val="10E409AD"/>
    <w:rsid w:val="1283E636"/>
    <w:rsid w:val="15432ADF"/>
    <w:rsid w:val="1AF51872"/>
    <w:rsid w:val="1BC751A6"/>
    <w:rsid w:val="2113DC5F"/>
    <w:rsid w:val="21547EE1"/>
    <w:rsid w:val="244CAEB3"/>
    <w:rsid w:val="249E8AB1"/>
    <w:rsid w:val="28207967"/>
    <w:rsid w:val="29C2DDD6"/>
    <w:rsid w:val="2B20722D"/>
    <w:rsid w:val="2B62086C"/>
    <w:rsid w:val="2FA1A261"/>
    <w:rsid w:val="3366494B"/>
    <w:rsid w:val="354ABDB6"/>
    <w:rsid w:val="35E7CC39"/>
    <w:rsid w:val="36D0CC85"/>
    <w:rsid w:val="37F82868"/>
    <w:rsid w:val="38E38EF9"/>
    <w:rsid w:val="3B5775F1"/>
    <w:rsid w:val="3EBE21C5"/>
    <w:rsid w:val="3F9C4872"/>
    <w:rsid w:val="408A625A"/>
    <w:rsid w:val="4106FDDE"/>
    <w:rsid w:val="48857295"/>
    <w:rsid w:val="4BBCD3DC"/>
    <w:rsid w:val="4C3AB284"/>
    <w:rsid w:val="4D7C5B96"/>
    <w:rsid w:val="52A20D6C"/>
    <w:rsid w:val="56886A88"/>
    <w:rsid w:val="59BFB012"/>
    <w:rsid w:val="5A1BCAC7"/>
    <w:rsid w:val="5C1AD101"/>
    <w:rsid w:val="5C8F24BE"/>
    <w:rsid w:val="5F017DA3"/>
    <w:rsid w:val="724B0F0B"/>
    <w:rsid w:val="73AE3583"/>
    <w:rsid w:val="756168CA"/>
    <w:rsid w:val="75B66605"/>
    <w:rsid w:val="76CE0F95"/>
    <w:rsid w:val="781CE802"/>
    <w:rsid w:val="7B04B366"/>
    <w:rsid w:val="7C98A6F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0826F"/>
  <w15:chartTrackingRefBased/>
  <w15:docId w15:val="{6121A12E-F73F-4F26-BD03-76DFF635D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BEE"/>
    <w:pPr>
      <w:spacing w:after="0" w:line="240" w:lineRule="auto"/>
    </w:pPr>
    <w:rPr>
      <w:rFonts w:ascii="Goudy Old Style" w:eastAsia="Times New Roman" w:hAnsi="Goudy Old Style"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6BEE"/>
    <w:pPr>
      <w:tabs>
        <w:tab w:val="center" w:pos="4513"/>
        <w:tab w:val="right" w:pos="9026"/>
      </w:tabs>
    </w:pPr>
  </w:style>
  <w:style w:type="character" w:customStyle="1" w:styleId="HeaderChar">
    <w:name w:val="Header Char"/>
    <w:basedOn w:val="DefaultParagraphFont"/>
    <w:link w:val="Header"/>
    <w:uiPriority w:val="99"/>
    <w:rsid w:val="006D6BEE"/>
  </w:style>
  <w:style w:type="paragraph" w:styleId="Footer">
    <w:name w:val="footer"/>
    <w:basedOn w:val="Normal"/>
    <w:link w:val="FooterChar"/>
    <w:uiPriority w:val="99"/>
    <w:unhideWhenUsed/>
    <w:rsid w:val="006D6BEE"/>
    <w:pPr>
      <w:tabs>
        <w:tab w:val="center" w:pos="4513"/>
        <w:tab w:val="right" w:pos="9026"/>
      </w:tabs>
    </w:pPr>
  </w:style>
  <w:style w:type="character" w:customStyle="1" w:styleId="FooterChar">
    <w:name w:val="Footer Char"/>
    <w:basedOn w:val="DefaultParagraphFont"/>
    <w:link w:val="Footer"/>
    <w:uiPriority w:val="99"/>
    <w:rsid w:val="006D6BEE"/>
  </w:style>
  <w:style w:type="paragraph" w:styleId="ListParagraph">
    <w:name w:val="List Paragraph"/>
    <w:basedOn w:val="Normal"/>
    <w:uiPriority w:val="34"/>
    <w:qFormat/>
    <w:rsid w:val="006D6BEE"/>
    <w:pPr>
      <w:ind w:left="720"/>
      <w:contextualSpacing/>
    </w:pPr>
  </w:style>
  <w:style w:type="paragraph" w:styleId="FootnoteText">
    <w:name w:val="footnote text"/>
    <w:basedOn w:val="Normal"/>
    <w:link w:val="FootnoteTextChar"/>
    <w:uiPriority w:val="99"/>
    <w:rsid w:val="006D6BEE"/>
    <w:rPr>
      <w:rFonts w:ascii="Times New Roman" w:hAnsi="Times New Roman"/>
      <w:sz w:val="20"/>
      <w:szCs w:val="20"/>
      <w:lang w:eastAsia="en-US"/>
    </w:rPr>
  </w:style>
  <w:style w:type="character" w:customStyle="1" w:styleId="FootnoteTextChar">
    <w:name w:val="Footnote Text Char"/>
    <w:basedOn w:val="DefaultParagraphFont"/>
    <w:link w:val="FootnoteText"/>
    <w:uiPriority w:val="99"/>
    <w:rsid w:val="006D6BEE"/>
    <w:rPr>
      <w:rFonts w:ascii="Times New Roman" w:eastAsia="Times New Roman" w:hAnsi="Times New Roman" w:cs="Times New Roman"/>
      <w:sz w:val="20"/>
      <w:szCs w:val="20"/>
    </w:rPr>
  </w:style>
  <w:style w:type="character" w:styleId="FootnoteReference">
    <w:name w:val="footnote reference"/>
    <w:rsid w:val="006D6BEE"/>
    <w:rPr>
      <w:vertAlign w:val="superscript"/>
    </w:rPr>
  </w:style>
  <w:style w:type="character" w:styleId="CommentReference">
    <w:name w:val="annotation reference"/>
    <w:rsid w:val="006D6BEE"/>
    <w:rPr>
      <w:sz w:val="16"/>
      <w:szCs w:val="16"/>
    </w:rPr>
  </w:style>
  <w:style w:type="paragraph" w:styleId="CommentText">
    <w:name w:val="annotation text"/>
    <w:basedOn w:val="Normal"/>
    <w:link w:val="CommentTextChar"/>
    <w:uiPriority w:val="99"/>
    <w:rsid w:val="006D6BEE"/>
    <w:rPr>
      <w:rFonts w:ascii="Times New Roman" w:hAnsi="Times New Roman"/>
      <w:sz w:val="20"/>
      <w:szCs w:val="20"/>
      <w:lang w:eastAsia="en-US"/>
    </w:rPr>
  </w:style>
  <w:style w:type="character" w:customStyle="1" w:styleId="CommentTextChar">
    <w:name w:val="Comment Text Char"/>
    <w:basedOn w:val="DefaultParagraphFont"/>
    <w:link w:val="CommentText"/>
    <w:uiPriority w:val="99"/>
    <w:rsid w:val="006D6BE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D6B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6BEE"/>
    <w:rPr>
      <w:rFonts w:ascii="Segoe UI" w:eastAsia="Times New Roman" w:hAnsi="Segoe UI" w:cs="Segoe UI"/>
      <w:sz w:val="18"/>
      <w:szCs w:val="18"/>
      <w:lang w:eastAsia="en-GB"/>
    </w:rPr>
  </w:style>
  <w:style w:type="character" w:styleId="Hyperlink">
    <w:name w:val="Hyperlink"/>
    <w:rsid w:val="006D6BEE"/>
    <w:rPr>
      <w:color w:val="0000FF"/>
      <w:u w:val="single"/>
    </w:rPr>
  </w:style>
  <w:style w:type="character" w:styleId="UnresolvedMention">
    <w:name w:val="Unresolved Mention"/>
    <w:basedOn w:val="DefaultParagraphFont"/>
    <w:uiPriority w:val="99"/>
    <w:semiHidden/>
    <w:unhideWhenUsed/>
    <w:rsid w:val="002B2DE4"/>
    <w:rPr>
      <w:color w:val="605E5C"/>
      <w:shd w:val="clear" w:color="auto" w:fill="E1DFDD"/>
    </w:rPr>
  </w:style>
  <w:style w:type="character" w:styleId="FollowedHyperlink">
    <w:name w:val="FollowedHyperlink"/>
    <w:basedOn w:val="DefaultParagraphFont"/>
    <w:uiPriority w:val="99"/>
    <w:semiHidden/>
    <w:unhideWhenUsed/>
    <w:rsid w:val="00CE7D90"/>
    <w:rPr>
      <w:color w:val="919191" w:themeColor="followedHyperlink"/>
      <w:u w:val="single"/>
    </w:rPr>
  </w:style>
  <w:style w:type="paragraph" w:styleId="BodyText2">
    <w:name w:val="Body Text 2"/>
    <w:basedOn w:val="Normal"/>
    <w:link w:val="BodyText2Char"/>
    <w:rsid w:val="00A33105"/>
    <w:rPr>
      <w:rFonts w:ascii="Arial" w:hAnsi="Arial" w:cs="Arial"/>
      <w:sz w:val="18"/>
      <w:lang w:eastAsia="en-US"/>
    </w:rPr>
  </w:style>
  <w:style w:type="character" w:customStyle="1" w:styleId="BodyText2Char">
    <w:name w:val="Body Text 2 Char"/>
    <w:basedOn w:val="DefaultParagraphFont"/>
    <w:link w:val="BodyText2"/>
    <w:rsid w:val="00A33105"/>
    <w:rPr>
      <w:rFonts w:ascii="Arial" w:eastAsia="Times New Roman" w:hAnsi="Arial" w:cs="Arial"/>
      <w:sz w:val="18"/>
      <w:szCs w:val="24"/>
    </w:rPr>
  </w:style>
  <w:style w:type="paragraph" w:customStyle="1" w:styleId="TOCCol1">
    <w:name w:val="TOC Col. 1"/>
    <w:basedOn w:val="Normal"/>
    <w:rsid w:val="00A33105"/>
    <w:pPr>
      <w:spacing w:before="60" w:after="60"/>
    </w:pPr>
    <w:rPr>
      <w:rFonts w:ascii="Arial" w:hAnsi="Arial" w:cs="Arial"/>
      <w:b/>
      <w:bCs/>
      <w:caps/>
      <w:sz w:val="22"/>
      <w:lang w:eastAsia="en-US"/>
    </w:rPr>
  </w:style>
  <w:style w:type="paragraph" w:styleId="BodyText">
    <w:name w:val="Body Text"/>
    <w:basedOn w:val="Normal"/>
    <w:link w:val="BodyTextChar"/>
    <w:rsid w:val="00A33105"/>
    <w:pPr>
      <w:spacing w:after="120"/>
    </w:pPr>
    <w:rPr>
      <w:rFonts w:ascii="Times New Roman" w:hAnsi="Times New Roman"/>
      <w:lang w:eastAsia="en-US"/>
    </w:rPr>
  </w:style>
  <w:style w:type="character" w:customStyle="1" w:styleId="BodyTextChar">
    <w:name w:val="Body Text Char"/>
    <w:basedOn w:val="DefaultParagraphFont"/>
    <w:link w:val="BodyText"/>
    <w:rsid w:val="00A33105"/>
    <w:rPr>
      <w:rFonts w:ascii="Times New Roman" w:eastAsia="Times New Roman" w:hAnsi="Times New Roman" w:cs="Times New Roman"/>
      <w:sz w:val="24"/>
      <w:szCs w:val="24"/>
    </w:rPr>
  </w:style>
  <w:style w:type="table" w:styleId="TableGrid">
    <w:name w:val="Table Grid"/>
    <w:basedOn w:val="TableNormal"/>
    <w:uiPriority w:val="39"/>
    <w:rsid w:val="00A33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1A0BA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E3712A"/>
    <w:pPr>
      <w:spacing w:before="100" w:after="100" w:line="240" w:lineRule="auto"/>
    </w:pPr>
    <w:rPr>
      <w:rFonts w:ascii="Times New Roman" w:eastAsia="Times New Roman" w:hAnsi="Times New Roman" w:cs="Times New Roman"/>
      <w:sz w:val="20"/>
      <w:szCs w:val="20"/>
      <w:lang w:eastAsia="en-GB"/>
    </w:rPr>
    <w:tblPr>
      <w:tblBorders>
        <w:top w:val="single" w:sz="18" w:space="0" w:color="auto"/>
        <w:bottom w:val="single" w:sz="18" w:space="0" w:color="auto"/>
        <w:insideH w:val="single" w:sz="18" w:space="0" w:color="auto"/>
      </w:tblBorders>
    </w:tblPr>
    <w:tblStylePr w:type="lastRow">
      <w:tblPr/>
      <w:tcPr>
        <w:tcBorders>
          <w:top w:val="nil"/>
          <w:left w:val="nil"/>
          <w:bottom w:val="single" w:sz="18" w:space="0" w:color="auto"/>
          <w:right w:val="nil"/>
          <w:insideH w:val="nil"/>
          <w:insideV w:val="nil"/>
          <w:tl2br w:val="nil"/>
          <w:tr2bl w:val="nil"/>
        </w:tcBorders>
      </w:tcPr>
    </w:tblStylePr>
  </w:style>
  <w:style w:type="table" w:styleId="TableGridLight">
    <w:name w:val="Grid Table Light"/>
    <w:basedOn w:val="TableNormal"/>
    <w:uiPriority w:val="40"/>
    <w:rsid w:val="00E3712A"/>
    <w:pPr>
      <w:spacing w:after="0" w:line="240" w:lineRule="auto"/>
    </w:pPr>
    <w:rPr>
      <w:rFonts w:ascii="Times New Roman" w:eastAsia="Times New Roman" w:hAnsi="Times New Roman" w:cs="Times New Roman"/>
      <w:sz w:val="20"/>
      <w:szCs w:val="20"/>
      <w:lang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lletedBodyText">
    <w:name w:val="Bulleted Body Text"/>
    <w:basedOn w:val="BodyText"/>
    <w:rsid w:val="00992351"/>
    <w:pPr>
      <w:numPr>
        <w:numId w:val="14"/>
      </w:numPr>
      <w:spacing w:after="0"/>
    </w:pPr>
    <w:rPr>
      <w:rFonts w:ascii="Arial" w:hAnsi="Arial" w:cs="Arial"/>
      <w:bCs/>
      <w:sz w:val="22"/>
    </w:rPr>
  </w:style>
  <w:style w:type="paragraph" w:styleId="Revision">
    <w:name w:val="Revision"/>
    <w:hidden/>
    <w:uiPriority w:val="99"/>
    <w:semiHidden/>
    <w:rsid w:val="005A24B8"/>
    <w:pPr>
      <w:spacing w:after="0" w:line="240" w:lineRule="auto"/>
    </w:pPr>
    <w:rPr>
      <w:rFonts w:ascii="Goudy Old Style" w:eastAsia="Times New Roman" w:hAnsi="Goudy Old Style"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ntact@cpcab.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xams@cpcab.co.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9997FA-B954-4DDA-93FC-EC3682832F82}">
  <ds:schemaRefs>
    <ds:schemaRef ds:uri="http://schemas.openxmlformats.org/officeDocument/2006/bibliography"/>
  </ds:schemaRefs>
</ds:datastoreItem>
</file>

<file path=customXml/itemProps2.xml><?xml version="1.0" encoding="utf-8"?>
<ds:datastoreItem xmlns:ds="http://schemas.openxmlformats.org/officeDocument/2006/customXml" ds:itemID="{E0CBF787-8ABF-430F-BB58-BC4F5392E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94A519-ECFF-4BFD-8DB5-AC3EC5FBB5F2}">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customXml/itemProps4.xml><?xml version="1.0" encoding="utf-8"?>
<ds:datastoreItem xmlns:ds="http://schemas.openxmlformats.org/officeDocument/2006/customXml" ds:itemID="{CD8CC9CB-D050-482D-8172-495023DD00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782</Words>
  <Characters>4462</Characters>
  <Application>Microsoft Office Word</Application>
  <DocSecurity>0</DocSecurity>
  <Lines>37</Lines>
  <Paragraphs>10</Paragraphs>
  <ScaleCrop>false</ScaleCrop>
  <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CR11 Extention Request</dc:title>
  <dc:subject/>
  <dc:creator>Jackie Rice</dc:creator>
  <cp:keywords/>
  <dc:description/>
  <cp:lastModifiedBy>Jo Roberts</cp:lastModifiedBy>
  <cp:revision>37</cp:revision>
  <cp:lastPrinted>2022-08-18T23:47:00Z</cp:lastPrinted>
  <dcterms:created xsi:type="dcterms:W3CDTF">2023-07-18T07:19:00Z</dcterms:created>
  <dcterms:modified xsi:type="dcterms:W3CDTF">2026-07-29T07:36:00Z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ies>
</file>